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B3" w:rsidRPr="001177A9" w:rsidRDefault="002B12B3" w:rsidP="001177A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177A9">
        <w:rPr>
          <w:rFonts w:ascii="Times New Roman" w:hAnsi="Times New Roman" w:cs="Times New Roman"/>
          <w:b/>
          <w:sz w:val="32"/>
          <w:szCs w:val="32"/>
        </w:rPr>
        <w:t xml:space="preserve">Ремень </w:t>
      </w:r>
      <w:proofErr w:type="gramStart"/>
      <w:r w:rsidRPr="001177A9">
        <w:rPr>
          <w:rFonts w:ascii="Times New Roman" w:hAnsi="Times New Roman" w:cs="Times New Roman"/>
          <w:b/>
          <w:sz w:val="32"/>
          <w:szCs w:val="32"/>
        </w:rPr>
        <w:t>клиновой  профиль</w:t>
      </w:r>
      <w:proofErr w:type="gramEnd"/>
      <w:r w:rsidRPr="001177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77A9">
        <w:rPr>
          <w:rFonts w:ascii="Times New Roman" w:hAnsi="Times New Roman" w:cs="Times New Roman"/>
          <w:b/>
          <w:sz w:val="32"/>
          <w:szCs w:val="32"/>
          <w:lang w:eastAsia="ru-RU"/>
        </w:rPr>
        <w:t>Z(0), A, В/Б, С/В, Д/Г, Е(Д), Е</w:t>
      </w:r>
    </w:p>
    <w:p w:rsidR="001177A9" w:rsidRPr="001177A9" w:rsidRDefault="00EF208B" w:rsidP="001177A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ГОСТ 1284</w:t>
      </w:r>
      <w:r w:rsidR="001177A9" w:rsidRPr="001177A9">
        <w:rPr>
          <w:rStyle w:val="a4"/>
          <w:rFonts w:ascii="Times New Roman" w:hAnsi="Times New Roman" w:cs="Times New Roman"/>
          <w:sz w:val="32"/>
          <w:szCs w:val="32"/>
        </w:rPr>
        <w:t>-89</w:t>
      </w:r>
    </w:p>
    <w:p w:rsidR="001177A9" w:rsidRPr="001177A9" w:rsidRDefault="001177A9" w:rsidP="001177A9">
      <w:pPr>
        <w:rPr>
          <w:lang w:eastAsia="ru-RU"/>
        </w:rPr>
      </w:pPr>
    </w:p>
    <w:p w:rsidR="005A3027" w:rsidRDefault="005A3027"/>
    <w:p w:rsidR="001177A9" w:rsidRDefault="001177A9" w:rsidP="001177A9">
      <w:pPr>
        <w:pStyle w:val="a3"/>
        <w:rPr>
          <w:rStyle w:val="a4"/>
        </w:rPr>
      </w:pPr>
      <w:r>
        <w:rPr>
          <w:noProof/>
        </w:rPr>
        <w:drawing>
          <wp:inline distT="0" distB="0" distL="0" distR="0" wp14:anchorId="07D389EC" wp14:editId="48B378DE">
            <wp:extent cx="2982829" cy="2266950"/>
            <wp:effectExtent l="0" t="0" r="8255" b="0"/>
            <wp:docPr id="1" name="Рисунок 1" descr="http://www.linekom.ru/content/images/pri_plo_rem/2-v-twin-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ekom.ru/content/images/pri_plo_rem/2-v-twin-class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84" cy="22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A9" w:rsidRDefault="001177A9" w:rsidP="001177A9">
      <w:pPr>
        <w:pStyle w:val="a3"/>
        <w:rPr>
          <w:rStyle w:val="a4"/>
        </w:rPr>
      </w:pPr>
    </w:p>
    <w:p w:rsidR="001177A9" w:rsidRPr="001177A9" w:rsidRDefault="001177A9" w:rsidP="001177A9">
      <w:pPr>
        <w:pStyle w:val="a3"/>
        <w:rPr>
          <w:rStyle w:val="a4"/>
          <w:u w:val="single"/>
        </w:rPr>
      </w:pPr>
      <w:r w:rsidRPr="001177A9">
        <w:rPr>
          <w:rStyle w:val="a4"/>
          <w:u w:val="single"/>
        </w:rPr>
        <w:t>Назначение:</w:t>
      </w:r>
    </w:p>
    <w:p w:rsidR="001177A9" w:rsidRDefault="001177A9" w:rsidP="001177A9">
      <w:pPr>
        <w:pStyle w:val="a3"/>
        <w:rPr>
          <w:b/>
        </w:rPr>
      </w:pPr>
      <w:r w:rsidRPr="001177A9">
        <w:t xml:space="preserve">Ремни приводные клиновые нормальных сечений предназначены для приводов станков, промышленных установок и сельскохозяйственных машин, работающих при температуре окружающего воздуха; </w:t>
      </w:r>
      <w:r w:rsidRPr="001177A9">
        <w:rPr>
          <w:b/>
        </w:rPr>
        <w:t>от -30 до +60</w:t>
      </w:r>
      <w:r w:rsidRPr="001177A9">
        <w:rPr>
          <w:b/>
          <w:vertAlign w:val="superscript"/>
        </w:rPr>
        <w:t>0</w:t>
      </w:r>
      <w:r w:rsidRPr="001177A9">
        <w:rPr>
          <w:b/>
        </w:rPr>
        <w:t>С</w:t>
      </w:r>
    </w:p>
    <w:p w:rsidR="001177A9" w:rsidRDefault="001177A9" w:rsidP="001177A9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3076575" cy="2109470"/>
            <wp:effectExtent l="152400" t="133350" r="161925" b="157480"/>
            <wp:wrapSquare wrapText="bothSides"/>
            <wp:docPr id="2" name="Рисунок 2" descr="http://armaprom.net/sites/default/files/styles/large/public/vuzkoprofilniy_remin_kreslenny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aprom.net/sites/default/files/styles/large/public/vuzkoprofilniy_remin_kreslenny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094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7A9">
        <w:rPr>
          <w:u w:val="single"/>
        </w:rPr>
        <w:t xml:space="preserve"> </w:t>
      </w:r>
      <w:r>
        <w:rPr>
          <w:rStyle w:val="a4"/>
          <w:u w:val="single"/>
        </w:rPr>
        <w:t xml:space="preserve">Основные геометрические характеристики </w:t>
      </w:r>
      <w:proofErr w:type="gramStart"/>
      <w:r>
        <w:rPr>
          <w:rStyle w:val="a4"/>
          <w:u w:val="single"/>
        </w:rPr>
        <w:t>ремней: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a4"/>
        </w:rPr>
        <w:t>W</w:t>
      </w:r>
      <w:r>
        <w:rPr>
          <w:rStyle w:val="a4"/>
          <w:vertAlign w:val="subscript"/>
        </w:rPr>
        <w:t>p</w:t>
      </w:r>
      <w:proofErr w:type="spellEnd"/>
      <w:proofErr w:type="gramEnd"/>
      <w:r>
        <w:rPr>
          <w:rStyle w:val="a4"/>
        </w:rPr>
        <w:t>(</w:t>
      </w:r>
      <w:proofErr w:type="spellStart"/>
      <w:r>
        <w:rPr>
          <w:rStyle w:val="a4"/>
        </w:rPr>
        <w:t>B</w:t>
      </w:r>
      <w:r>
        <w:rPr>
          <w:rStyle w:val="a4"/>
          <w:vertAlign w:val="subscript"/>
        </w:rPr>
        <w:t>p</w:t>
      </w:r>
      <w:proofErr w:type="spellEnd"/>
      <w:r>
        <w:rPr>
          <w:rStyle w:val="a4"/>
        </w:rPr>
        <w:t>) - расчетная ширина;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W(B</w:t>
      </w:r>
      <w:r>
        <w:rPr>
          <w:rStyle w:val="a4"/>
          <w:vertAlign w:val="subscript"/>
        </w:rPr>
        <w:t>0</w:t>
      </w:r>
      <w:r>
        <w:rPr>
          <w:rStyle w:val="a4"/>
        </w:rPr>
        <w:t>) - ширина большего основания;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T(h) - высота (толщина);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α(φ</w:t>
      </w:r>
      <w:r>
        <w:rPr>
          <w:rStyle w:val="a4"/>
          <w:vertAlign w:val="subscript"/>
        </w:rPr>
        <w:t>0</w:t>
      </w:r>
      <w:r>
        <w:rPr>
          <w:rStyle w:val="a4"/>
        </w:rPr>
        <w:t>) - угол клина.</w:t>
      </w:r>
    </w:p>
    <w:p w:rsidR="001177A9" w:rsidRPr="001177A9" w:rsidRDefault="001177A9" w:rsidP="001177A9">
      <w:pPr>
        <w:pStyle w:val="a3"/>
      </w:pPr>
    </w:p>
    <w:tbl>
      <w:tblPr>
        <w:tblW w:w="85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67"/>
        <w:gridCol w:w="1275"/>
        <w:gridCol w:w="1298"/>
        <w:gridCol w:w="960"/>
        <w:gridCol w:w="960"/>
        <w:gridCol w:w="960"/>
        <w:gridCol w:w="960"/>
      </w:tblGrid>
      <w:tr w:rsidR="00EF208B" w:rsidRPr="00EF208B" w:rsidTr="002159F6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Z(0)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В(Б)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С(В)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Д(Г)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Е(Д)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Е0(Е)</w:t>
            </w:r>
          </w:p>
        </w:tc>
      </w:tr>
      <w:tr w:rsidR="00EF208B" w:rsidRPr="00EF208B" w:rsidTr="002159F6">
        <w:trPr>
          <w:trHeight w:val="6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F208B" w:rsidRPr="00EF208B" w:rsidTr="002159F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A35C5C" w:rsidRDefault="00EF208B">
      <w:pPr>
        <w:rPr>
          <w:color w:val="FFFFFF"/>
          <w:vertAlign w:val="subscript"/>
        </w:rPr>
      </w:pPr>
      <w:r w:rsidRPr="002159F6">
        <w:rPr>
          <w:rFonts w:ascii="Times New Roman" w:hAnsi="Times New Roman" w:cs="Times New Roman"/>
          <w:i/>
          <w:sz w:val="28"/>
          <w:szCs w:val="28"/>
        </w:rPr>
        <w:t>Угол клина 40</w:t>
      </w:r>
      <w:r w:rsidR="002159F6" w:rsidRPr="002159F6">
        <w:rPr>
          <w:rStyle w:val="a4"/>
          <w:rFonts w:ascii="Times New Roman" w:hAnsi="Times New Roman" w:cs="Times New Roman"/>
          <w:b w:val="0"/>
          <w:i/>
        </w:rPr>
        <w:t>φ</w:t>
      </w:r>
      <w:r w:rsidR="002159F6" w:rsidRPr="002159F6">
        <w:rPr>
          <w:rStyle w:val="a4"/>
          <w:rFonts w:ascii="Times New Roman" w:hAnsi="Times New Roman" w:cs="Times New Roman"/>
          <w:b w:val="0"/>
          <w:i/>
          <w:vertAlign w:val="subscript"/>
        </w:rPr>
        <w:t>0</w:t>
      </w:r>
      <w:r w:rsidR="002159F6" w:rsidRPr="002159F6">
        <w:rPr>
          <w:rFonts w:ascii="Times New Roman" w:hAnsi="Times New Roman" w:cs="Times New Roman"/>
          <w:b/>
          <w:i/>
          <w:color w:val="FFFFFF"/>
        </w:rPr>
        <w:t xml:space="preserve"> </w:t>
      </w:r>
      <w:r w:rsidR="002159F6">
        <w:rPr>
          <w:color w:val="FFFFFF"/>
        </w:rPr>
        <w:t>((φ</w:t>
      </w:r>
      <w:r w:rsidR="002159F6">
        <w:rPr>
          <w:color w:val="FFFFFF"/>
          <w:vertAlign w:val="subscript"/>
        </w:rPr>
        <w:t>0</w:t>
      </w:r>
    </w:p>
    <w:p w:rsidR="00A35C5C" w:rsidRDefault="00DB1D01">
      <w:pPr>
        <w:rPr>
          <w:color w:val="FFFFFF"/>
          <w:vertAlign w:val="subscript"/>
        </w:rPr>
      </w:pPr>
      <w:r>
        <w:rPr>
          <w:color w:val="FFFFFF"/>
          <w:vertAlign w:val="subscript"/>
        </w:rPr>
        <w:t>Ни</w:t>
      </w:r>
    </w:p>
    <w:tbl>
      <w:tblPr>
        <w:tblpPr w:leftFromText="180" w:rightFromText="180" w:vertAnchor="text" w:horzAnchor="margin" w:tblpXSpec="center" w:tblpY="-1132"/>
        <w:tblW w:w="8999" w:type="dxa"/>
        <w:tblLook w:val="04A0" w:firstRow="1" w:lastRow="0" w:firstColumn="1" w:lastColumn="0" w:noHBand="0" w:noVBand="1"/>
      </w:tblPr>
      <w:tblGrid>
        <w:gridCol w:w="1324"/>
        <w:gridCol w:w="1102"/>
        <w:gridCol w:w="1056"/>
        <w:gridCol w:w="1114"/>
        <w:gridCol w:w="1144"/>
        <w:gridCol w:w="1068"/>
        <w:gridCol w:w="1116"/>
        <w:gridCol w:w="1075"/>
      </w:tblGrid>
      <w:tr w:rsidR="00A35C5C" w:rsidRPr="00A35C5C" w:rsidTr="00A35C5C">
        <w:trPr>
          <w:trHeight w:val="703"/>
        </w:trPr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Длина расчетная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Z(0)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B(Б)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C(В)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D(Г)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E(Д)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EO(Е)</w:t>
            </w:r>
          </w:p>
        </w:tc>
      </w:tr>
      <w:tr w:rsidR="00A35C5C" w:rsidRPr="00A35C5C" w:rsidTr="00A35C5C">
        <w:trPr>
          <w:trHeight w:val="329"/>
        </w:trPr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10х6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13х8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17х11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22х14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32х20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38х23,5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50х30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A35C5C" w:rsidRPr="00A35C5C" w:rsidTr="00A35C5C">
        <w:trPr>
          <w:trHeight w:val="419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A35C5C" w:rsidRPr="00A35C5C" w:rsidRDefault="00A35C5C" w:rsidP="00A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</w:tbl>
    <w:p w:rsidR="00DB1D01" w:rsidRDefault="00DB1D01" w:rsidP="00DB1D01">
      <w:pPr>
        <w:rPr>
          <w:color w:val="FFFFFF"/>
        </w:rPr>
      </w:pPr>
      <w:r>
        <w:rPr>
          <w:color w:val="FFFFFF"/>
        </w:rPr>
        <w:lastRenderedPageBreak/>
        <w:t>В</w:t>
      </w:r>
    </w:p>
    <w:p w:rsidR="00DB1D01" w:rsidRPr="00DB1D01" w:rsidRDefault="00DB1D01" w:rsidP="00DB1D01">
      <w:pPr>
        <w:rPr>
          <w:rFonts w:ascii="Times New Roman" w:hAnsi="Times New Roman" w:cs="Times New Roman"/>
          <w:sz w:val="28"/>
          <w:szCs w:val="28"/>
        </w:rPr>
      </w:pPr>
      <w:r w:rsidRPr="00DB1D01">
        <w:rPr>
          <w:rFonts w:ascii="Times New Roman" w:hAnsi="Times New Roman" w:cs="Times New Roman"/>
          <w:sz w:val="28"/>
          <w:szCs w:val="28"/>
        </w:rPr>
        <w:t>В таблице приведена расчетная длина ремней.</w:t>
      </w:r>
    </w:p>
    <w:p w:rsidR="00DB1D01" w:rsidRDefault="002159F6" w:rsidP="00DB1D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color w:val="FFFFFF"/>
        </w:rPr>
        <w:t>)</w:t>
      </w:r>
      <w:r w:rsidR="00DB1D01" w:rsidRPr="00DB1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="00DB1D01" w:rsidRPr="00DB1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импортных ремней клино</w:t>
      </w:r>
      <w:r w:rsidR="001C4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 приняты следующие обозначения</w:t>
      </w:r>
      <w:r w:rsidR="00DB1D01" w:rsidRPr="00DB1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B1D01" w:rsidRPr="00DB1D01" w:rsidRDefault="00DB1D01" w:rsidP="00DB1D01">
      <w:pPr>
        <w:rPr>
          <w:color w:val="FFFFFF"/>
          <w:sz w:val="28"/>
          <w:szCs w:val="28"/>
        </w:rPr>
      </w:pPr>
    </w:p>
    <w:p w:rsidR="001177A9" w:rsidRDefault="00DB1D01" w:rsidP="00DB1D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Li</w:t>
      </w:r>
      <w:proofErr w:type="spellEnd"/>
      <w:r w:rsidRPr="00DB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длина клинового ремня по внутреннему диаметру </w:t>
      </w:r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B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La</w:t>
      </w:r>
      <w:proofErr w:type="spellEnd"/>
      <w:r w:rsidRPr="00DB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длина клинового ремня по наружному диаметру </w:t>
      </w:r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B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Lp</w:t>
      </w:r>
      <w:proofErr w:type="spellEnd"/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spellStart"/>
      <w:proofErr w:type="gramStart"/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t>Lw</w:t>
      </w:r>
      <w:proofErr w:type="spellEnd"/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proofErr w:type="gramEnd"/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длина ремня (длина находящегося под натяжением ремня по нейтральной линии).</w:t>
      </w:r>
    </w:p>
    <w:p w:rsidR="00DB1D01" w:rsidRDefault="00DB1D01" w:rsidP="00DB1D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FB" w:rsidRDefault="004937FB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DB1D01" w:rsidRPr="00274F69" w:rsidRDefault="00DB1D01" w:rsidP="00DB1D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Ремни </w:t>
      </w:r>
      <w:proofErr w:type="spellStart"/>
      <w:r w:rsidRPr="00274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вентиляторные</w:t>
      </w:r>
      <w:proofErr w:type="spellEnd"/>
      <w:r w:rsidRPr="00274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ГОСТ 5813-93</w:t>
      </w:r>
    </w:p>
    <w:p w:rsidR="00DB1D01" w:rsidRDefault="00DB1D01" w:rsidP="00DB1D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Ремни клиновые предназначены для передачи движения от вала двигателя к агрегатам автомобилей тракторов и комбайнов. </w:t>
      </w:r>
      <w:r w:rsidRPr="00DB1D01">
        <w:rPr>
          <w:rFonts w:ascii="Times New Roman" w:hAnsi="Times New Roman" w:cs="Times New Roman"/>
          <w:sz w:val="28"/>
          <w:szCs w:val="28"/>
        </w:rPr>
        <w:t xml:space="preserve">Работоспособны при </w:t>
      </w:r>
      <w:r w:rsidRPr="00DB1D01">
        <w:rPr>
          <w:rFonts w:ascii="Times New Roman" w:hAnsi="Times New Roman" w:cs="Times New Roman"/>
          <w:b/>
          <w:sz w:val="28"/>
          <w:szCs w:val="28"/>
        </w:rPr>
        <w:t>t° от -40°С до +60°С.</w:t>
      </w:r>
    </w:p>
    <w:p w:rsidR="00DB1D01" w:rsidRPr="00DB1D01" w:rsidRDefault="00DB1D01" w:rsidP="00DB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677" cy="24230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15" cy="242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4" w:rsidRPr="00E06379" w:rsidRDefault="00C879D4" w:rsidP="00DB1D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9D4">
        <w:rPr>
          <w:rStyle w:val="a4"/>
        </w:rPr>
        <w:t xml:space="preserve">                                                                                     </w:t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Основные геометрические характеристики </w:t>
      </w:r>
      <w:proofErr w:type="gramStart"/>
      <w:r w:rsidR="00DB1D01" w:rsidRPr="00E06379">
        <w:rPr>
          <w:rStyle w:val="a4"/>
          <w:rFonts w:ascii="Times New Roman" w:hAnsi="Times New Roman" w:cs="Times New Roman"/>
          <w:sz w:val="24"/>
          <w:szCs w:val="24"/>
          <w:u w:val="single"/>
        </w:rPr>
        <w:t>ремней:</w:t>
      </w:r>
      <w:r w:rsidR="00DB1D01" w:rsidRPr="00E063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1D01" w:rsidRPr="00E0637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W</w:t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spellStart"/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B</w:t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) - расчетная ширина;</w:t>
      </w:r>
      <w:r w:rsidR="00DB1D01" w:rsidRPr="00E063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1D01" w:rsidRPr="00E063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W(B</w:t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0</w:t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) - ширина большего основания;</w:t>
      </w:r>
      <w:r w:rsidR="00DB1D01" w:rsidRPr="00E063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1D01" w:rsidRPr="00E063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T(h) - высота (толщина);</w:t>
      </w:r>
      <w:r w:rsidR="00DB1D01" w:rsidRPr="00E063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1D01" w:rsidRPr="00E063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α(φ</w:t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0</w:t>
      </w:r>
      <w:r w:rsidR="00DB1D01" w:rsidRPr="00E06379">
        <w:rPr>
          <w:rStyle w:val="a4"/>
          <w:rFonts w:ascii="Times New Roman" w:hAnsi="Times New Roman" w:cs="Times New Roman"/>
          <w:sz w:val="24"/>
          <w:szCs w:val="24"/>
        </w:rPr>
        <w:t>) - угол клина.</w:t>
      </w:r>
      <w:r w:rsidR="00DB1D01" w:rsidRPr="00E063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AD67F0" wp14:editId="4E793415">
            <wp:simplePos x="0" y="0"/>
            <wp:positionH relativeFrom="margin">
              <wp:posOffset>0</wp:posOffset>
            </wp:positionH>
            <wp:positionV relativeFrom="paragraph">
              <wp:posOffset>448945</wp:posOffset>
            </wp:positionV>
            <wp:extent cx="3076575" cy="2109470"/>
            <wp:effectExtent l="152400" t="133350" r="161925" b="157480"/>
            <wp:wrapSquare wrapText="bothSides"/>
            <wp:docPr id="5" name="Рисунок 5" descr="http://armaprom.net/sites/default/files/styles/large/public/vuzkoprofilniy_remin_kreslenny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aprom.net/sites/default/files/styles/large/public/vuzkoprofilniy_remin_kreslenny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094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9D4" w:rsidRPr="00C879D4" w:rsidRDefault="00C879D4" w:rsidP="00C879D4"/>
    <w:p w:rsidR="00C879D4" w:rsidRPr="00C879D4" w:rsidRDefault="00C879D4" w:rsidP="00C879D4"/>
    <w:p w:rsidR="00C879D4" w:rsidRPr="00C879D4" w:rsidRDefault="00C879D4" w:rsidP="00C879D4"/>
    <w:p w:rsidR="00C879D4" w:rsidRPr="00C879D4" w:rsidRDefault="00C879D4" w:rsidP="00C879D4"/>
    <w:p w:rsidR="00C879D4" w:rsidRDefault="00C879D4" w:rsidP="00C879D4"/>
    <w:p w:rsidR="00DB1D01" w:rsidRDefault="00DB1D01" w:rsidP="00C879D4"/>
    <w:p w:rsidR="00C879D4" w:rsidRDefault="00C879D4" w:rsidP="00C879D4">
      <w:pPr>
        <w:rPr>
          <w:rFonts w:ascii="Times New Roman" w:hAnsi="Times New Roman" w:cs="Times New Roman"/>
          <w:sz w:val="24"/>
          <w:szCs w:val="24"/>
        </w:rPr>
      </w:pPr>
      <w:r w:rsidRPr="00C879D4">
        <w:rPr>
          <w:rFonts w:ascii="Times New Roman" w:hAnsi="Times New Roman" w:cs="Times New Roman"/>
          <w:sz w:val="24"/>
          <w:szCs w:val="24"/>
        </w:rPr>
        <w:t>Угол клина ремня, равный 40°.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1980"/>
        <w:gridCol w:w="1360"/>
        <w:gridCol w:w="1300"/>
        <w:gridCol w:w="1360"/>
        <w:gridCol w:w="1400"/>
      </w:tblGrid>
      <w:tr w:rsidR="00C879D4" w:rsidRPr="00C879D4" w:rsidTr="00C879D4">
        <w:trPr>
          <w:trHeight w:val="69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Wр</w:t>
            </w:r>
            <w:proofErr w:type="spellEnd"/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Bр</w:t>
            </w:r>
            <w:proofErr w:type="spellEnd"/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W(</w:t>
            </w:r>
            <w:proofErr w:type="spellStart"/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Bo</w:t>
            </w:r>
            <w:proofErr w:type="spellEnd"/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T(h)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α(φ</w:t>
            </w: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879D4" w:rsidRPr="00C879D4" w:rsidTr="00C879D4">
        <w:trPr>
          <w:trHeight w:val="705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8,5х8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10х18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11,0х10,0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14,0х13,0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12,5х9,0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14,0х10,0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16,0х11,0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19,0х12,5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21х14,0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28х16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</w:p>
        </w:tc>
      </w:tr>
      <w:tr w:rsidR="00C879D4" w:rsidRPr="00C879D4" w:rsidTr="00C879D4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38х18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</w:p>
        </w:tc>
      </w:tr>
    </w:tbl>
    <w:p w:rsidR="00C879D4" w:rsidRDefault="00C879D4" w:rsidP="00C879D4">
      <w:pPr>
        <w:rPr>
          <w:rFonts w:ascii="Times New Roman" w:hAnsi="Times New Roman" w:cs="Times New Roman"/>
          <w:sz w:val="24"/>
          <w:szCs w:val="24"/>
        </w:rPr>
      </w:pPr>
    </w:p>
    <w:p w:rsidR="00C879D4" w:rsidRDefault="00C879D4" w:rsidP="00C879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3720"/>
        <w:gridCol w:w="5540"/>
      </w:tblGrid>
      <w:tr w:rsidR="00C879D4" w:rsidRPr="00C879D4" w:rsidTr="00C879D4">
        <w:trPr>
          <w:trHeight w:val="69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C879D4" w:rsidRPr="00C879D4" w:rsidTr="00C879D4">
        <w:trPr>
          <w:trHeight w:val="18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8.5х8 - 655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ГАЗ-53А, ГАЗ-5392, Москвич-408, 412, 2138, 2136, ЗМЗ-53-11, УМЗ-451МГ, ЭД-181Т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8.5х8 - 715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8.5х8 - 833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6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8.5х8 - 850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Москвич-2136, 2138, МАЗ, ЯМЗ-236, ЯМЗ-238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27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8.5х8 - 875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Москвич-412Э, 412ИЭ, 2140, 2137, 21251, МАЗ, 4ЭД181ТЗМЗ, СМД-900, 1800, УМЗ-451 МГ, ДГУ-8, ДГУ-16, Т-18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8.5х8 - 887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8.5х8 - 933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ВАЗ-2101, 2106, ЗАЗ 965, 966, А-41 (ДТ-75 М), А-01М (Т-4А), МЕМЗ-966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8.5х8 - 1018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 ГАЗ-21, 24, 31, Чайка ГАЗ-13, МЕМЗ-967П, 968, УАЗ, РАФ, Урал 744, 745, СМД 60</w:t>
            </w:r>
          </w:p>
        </w:tc>
      </w:tr>
      <w:tr w:rsidR="00C879D4" w:rsidRPr="00C879D4" w:rsidTr="00C879D4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8.5х8 - 1030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УАЗ-3151, 3741, 3803, 3962, ЗИЛ, ГАЗ-13, 21, 24, 29, 31, Газель, Урал 744, 745, 843, 3151, ЗАЗ, КАМАЗ, УМЗ-451 М, СМД 60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8.5х8 - 1060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ЗМЗ-402.10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8.5х8 - 1090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ЗМЗ-402.10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8.5х8 - 1120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8.5х8 - 1250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 745, КАМАЗ, ЯМЗ-740, МТЗ80/82</w:t>
            </w:r>
          </w:p>
        </w:tc>
      </w:tr>
      <w:tr w:rsidR="00C879D4" w:rsidRPr="00C879D4" w:rsidTr="00C879D4">
        <w:trPr>
          <w:trHeight w:val="12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8.5х8 - 1280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Т-40, Д-21А1, Д-120, Д-37Е, Д-144, Д-463-10 (“Икарус”)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8.5х8 - 1300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12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8.5х8 - 1320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КамАЗ-740, ЗИЛ 133ГЯ, МАЗ, Урал-744, 1320, 4320, 43223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8.5х8 - 1350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10х8 - 944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2101-2107, НИВА-2121, МЕМЗ-966 (ЗаЗ-966), А-ОГМ (Т-4А), А-41 (ДТ-75М)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11х10 - 750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Татра</w:t>
            </w:r>
            <w:proofErr w:type="spellEnd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Икарус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11х10 - 900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МАЗ-14, Газель, ГАЗ-14, ЗИЛ 157, ЯМЗ-840, 841, 842</w:t>
            </w:r>
          </w:p>
        </w:tc>
      </w:tr>
      <w:tr w:rsidR="00C879D4" w:rsidRPr="00C879D4" w:rsidTr="00C879D4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11х10 - 950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Икарус-260, ЯМЗ-236, ЯМЗ-238, Д-65, КАВЗ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11х10 - 950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11х10 - 975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11х10 - 1045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ГАЗ-53, БеЛАЗ-75211, КрАЗ-960, 6443, 260, 6505, 643, Урал 745, ЭД-181Т,4ЭД-181Т, ЭМЗ-71, 73, 24Д, 3402, 3403, ЯМЗ-236М2, 238М2, 238НД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11х10 - 1045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11х10 - 1090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Урал-744, ЗИЛ-114, 157КД, СМД-23/24,31/32,31А/32А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52-94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ЯМЗ-840, 841, 8421, 8423, 8424, 238АК, 238ЕК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11х10 - 1220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ЗИЛ-Г30К, 157, 157КД, 645, ГАЗ-14, МАЗ-14, ЗМЗ-14, 505, 10, ЯМЗ-840, 841. 842, 8423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11х10 - 1230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Икарус, ЗИЛ-157КД, 645, 5301, Бычок, ЗМЗ-14, 50510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11х10 - 1250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ЗИЛ-645, 114, 117, 4104, 41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11х10 - 1280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ЗИЛ-114, 117, 41, 4104</w:t>
            </w:r>
          </w:p>
        </w:tc>
      </w:tr>
      <w:tr w:rsidR="00C879D4" w:rsidRPr="00C879D4" w:rsidTr="00C879D4">
        <w:trPr>
          <w:trHeight w:val="21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11х10 - 1400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ПАЗ-672, 3203, 3205, ЛАЗ-698, 695Н, 699Р, 4202, 42021, ЛиАЗ-5251, ГАЗ-66, ЯМЗ-8401, ЗИЛ-118КА, 118К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11х10 - 1400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24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11х10 - 1450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ЗИЛ-130К, 157Д, 118К, 118КА (ДОН-150), ПАЗ-672, 3205, </w:t>
            </w:r>
            <w:proofErr w:type="spellStart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ЛиАЗ</w:t>
            </w:r>
            <w:proofErr w:type="spellEnd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5251, ЗМЗ 6692, 3402, СМД 18, 14НГ, 15Н, 18БН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11х10 - 1450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11х10 - 1500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18Н, 19/а, 21/22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11х10 - 1500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24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11х10 - 1600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ПАЗ-3205, ЗИЛ-118, 555, ЛиАЗ-5256, 525625, ЛАЗ-42022, 4207, 525231, СМД-18Н (трактора ДТ-75, ТБ-1М, ТЛТ-100)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11х10 - 1600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11х10 - 1650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СМД-21/22 (комбайны “Нива”, “Сибиряк”), СМД-25 (трактор ЛТЗ-155)</w:t>
            </w:r>
          </w:p>
        </w:tc>
      </w:tr>
      <w:tr w:rsidR="00C879D4" w:rsidRPr="00C879D4" w:rsidTr="00C879D4">
        <w:trPr>
          <w:trHeight w:val="12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11х10 - 1775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ЗМЗ-65-06, 3402, ГАЗ-41, СМД 17К/18К, 17КН/18КН, 22, 22А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11х10 - 1775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12.5х9 - 1090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ЗИЛ-133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12.5х9 - 1120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ГАЗ-66, ГАЗ-71, ГАЗ-73, ПАЗ-3205, К-710</w:t>
            </w:r>
          </w:p>
        </w:tc>
      </w:tr>
      <w:tr w:rsidR="00C879D4" w:rsidRPr="00C879D4" w:rsidTr="00C879D4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14х10 - 887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Т-130, Т-100М, Д-108, Д-130, Д-160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14х10 - 887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14х10 - 937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СМД-72, 60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14х10 - 937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9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14х10 - 987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К-700, МАЗ-504, КрАЗ-258, Урал432010, ЯМЗ -236,238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14х10 - 987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18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14х10 - 1037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К-700, МАЗ-500, 504, 505, КрАЗ-258</w:t>
            </w:r>
            <w:proofErr w:type="gramStart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Урал-432031, комбайны ЯСК-170 и 200, ЯМЗ 236, 238, 238НД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14х10 - 1037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14х13 - 1280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МАЗ-500, 504, КрАЗ- 257 и его </w:t>
            </w:r>
            <w:proofErr w:type="spellStart"/>
            <w:proofErr w:type="gramStart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</w:t>
            </w:r>
            <w:proofErr w:type="spellEnd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К-700, ЯМЗ-236, ЯМЗ-238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14х13 - 1320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 ДОН-1200, СМД 23/24, 31/32, 31А/32А, 81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14х13 - 1600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КамАЗ-740, 741, МАЗ, К-700, К-701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16х11 - 1103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ЯМЗ-240Б, 8421, 8423, 8424, 240Д, 240БМ2-2, 240БМ2-3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16х11 - 1120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 ДОН, СМД 23, 24, 31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16х11 - 1220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ЗИЛ - 130 и его </w:t>
            </w:r>
            <w:proofErr w:type="spellStart"/>
            <w:proofErr w:type="gramStart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</w:t>
            </w:r>
            <w:proofErr w:type="spellEnd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ЗИЛ- 157, 164, Урал, ЛАЗ-697 и его </w:t>
            </w:r>
            <w:proofErr w:type="spellStart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</w:t>
            </w:r>
            <w:proofErr w:type="spellEnd"/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ЛиАЗ-677Н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16х11 - 1403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Т-150, Т-150К МТЗ-50, ГАЗ-51, ПАЗ -652, Д-50, Д-50А (МТЗ-50/52)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16х11 - 1450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ЮМЗ 6 Л, Д-260Т, Д-65Н (ЮМЗ 3-6), МТЗ-50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16х11 - 1650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СМД - 60 (Т-50 и Т-150К), 64, 80, 81, Д-180, 66 (ДТ-175)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19х12.5 - 1220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Т-130, Т-100М, Д-108, 130, 160, СМД-72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19х12.5 - 1450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СМД-1</w:t>
            </w: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21х14 - 1303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ДТ-75М, Икарус, Д-61, А-41, Д-440, Д-463-10, Д-464, СМД-14, 14А, 60, 72, ЯМЗ - 238, А-01М</w:t>
            </w:r>
          </w:p>
        </w:tc>
      </w:tr>
      <w:tr w:rsidR="00C879D4" w:rsidRPr="00C879D4" w:rsidTr="00C879D4">
        <w:trPr>
          <w:trHeight w:val="27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21х14 - 1450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ЗИЛ-157, 158, 164, ЛАЗ-697, ЛиАЗ-677Н, МоАЗ-6507, 7405 БелАЗ-531, 540, 74211, 7540, 75482, 75231, ЛАЗ- 695Е, ЗИЛ -158, 375Я, 375Я2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21х14 - 1450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21х14 - 1650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ЗИЛ-130, 131, 157, 158, ЗИЛ-ММЗ 555, ЛАЗ-6955, 695Е, 697, Урал-375, КАЗ-608(В), МоАЗ-6507, 7405, ПАЗ-697, ЛиАЗ-677Н, ЛАЗ-697</w:t>
            </w:r>
          </w:p>
        </w:tc>
      </w:tr>
      <w:tr w:rsidR="00C879D4" w:rsidRPr="00C879D4" w:rsidTr="00C879D4">
        <w:trPr>
          <w:trHeight w:val="12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21х14 - 1735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БеЛАЗ-540А, 548А, 7548, 75401, 7523, 7521, 6411, МАЗ 544, 537, ЯМЗ 204</w:t>
            </w:r>
          </w:p>
        </w:tc>
      </w:tr>
      <w:tr w:rsidR="00C879D4" w:rsidRPr="00C879D4" w:rsidTr="00C879D4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21х14 - 1735 (зубчатый)</w:t>
            </w:r>
          </w:p>
        </w:tc>
        <w:tc>
          <w:tcPr>
            <w:tcW w:w="5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D4" w:rsidRPr="00C879D4" w:rsidTr="00C879D4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21х14 - 1950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D4" w:rsidRPr="00C879D4" w:rsidRDefault="00C879D4" w:rsidP="00C8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БеЛАЗ-548А, БеЛАЗ-7548, БеЛАЗ-75232, БеЛАЗ-75231</w:t>
            </w:r>
          </w:p>
        </w:tc>
      </w:tr>
    </w:tbl>
    <w:p w:rsidR="00C879D4" w:rsidRDefault="00C879D4" w:rsidP="00C879D4">
      <w:pPr>
        <w:rPr>
          <w:rFonts w:ascii="Times New Roman" w:hAnsi="Times New Roman" w:cs="Times New Roman"/>
          <w:sz w:val="24"/>
          <w:szCs w:val="24"/>
        </w:rPr>
      </w:pPr>
    </w:p>
    <w:p w:rsidR="00C879D4" w:rsidRDefault="00C879D4" w:rsidP="00C879D4">
      <w:pPr>
        <w:rPr>
          <w:rFonts w:ascii="Times New Roman" w:hAnsi="Times New Roman" w:cs="Times New Roman"/>
          <w:b/>
          <w:sz w:val="24"/>
          <w:szCs w:val="24"/>
        </w:rPr>
      </w:pPr>
      <w:r w:rsidRPr="00C879D4">
        <w:rPr>
          <w:rFonts w:ascii="Times New Roman" w:hAnsi="Times New Roman" w:cs="Times New Roman"/>
          <w:b/>
          <w:sz w:val="24"/>
          <w:szCs w:val="24"/>
        </w:rPr>
        <w:t>Возможна поставка как отечественных так и импортных ремней разного профиля и длины.</w:t>
      </w:r>
    </w:p>
    <w:p w:rsidR="00C879D4" w:rsidRDefault="00C879D4" w:rsidP="00C879D4">
      <w:pPr>
        <w:rPr>
          <w:rFonts w:ascii="Times New Roman" w:hAnsi="Times New Roman" w:cs="Times New Roman"/>
          <w:b/>
          <w:sz w:val="24"/>
          <w:szCs w:val="24"/>
        </w:rPr>
      </w:pPr>
    </w:p>
    <w:p w:rsidR="00C879D4" w:rsidRDefault="00C879D4" w:rsidP="00C879D4">
      <w:pPr>
        <w:rPr>
          <w:rFonts w:ascii="Times New Roman" w:hAnsi="Times New Roman" w:cs="Times New Roman"/>
          <w:b/>
          <w:sz w:val="24"/>
          <w:szCs w:val="24"/>
        </w:rPr>
      </w:pPr>
    </w:p>
    <w:p w:rsidR="004937FB" w:rsidRDefault="004937FB">
      <w:pPr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br w:type="page"/>
      </w:r>
    </w:p>
    <w:p w:rsidR="00C879D4" w:rsidRDefault="00C879D4" w:rsidP="00C879D4">
      <w:pPr>
        <w:rPr>
          <w:rStyle w:val="a4"/>
          <w:rFonts w:ascii="Times New Roman" w:hAnsi="Times New Roman" w:cs="Times New Roman"/>
          <w:sz w:val="32"/>
          <w:szCs w:val="32"/>
        </w:rPr>
      </w:pPr>
      <w:r w:rsidRPr="00C879D4">
        <w:rPr>
          <w:rStyle w:val="a4"/>
          <w:rFonts w:ascii="Times New Roman" w:hAnsi="Times New Roman" w:cs="Times New Roman"/>
          <w:sz w:val="32"/>
          <w:szCs w:val="32"/>
        </w:rPr>
        <w:t xml:space="preserve">Ремни </w:t>
      </w:r>
      <w:proofErr w:type="spellStart"/>
      <w:r w:rsidRPr="00C879D4">
        <w:rPr>
          <w:rStyle w:val="a4"/>
          <w:rFonts w:ascii="Times New Roman" w:hAnsi="Times New Roman" w:cs="Times New Roman"/>
          <w:sz w:val="32"/>
          <w:szCs w:val="32"/>
        </w:rPr>
        <w:t>вариаторные</w:t>
      </w:r>
      <w:proofErr w:type="spellEnd"/>
      <w:r w:rsidRPr="00C879D4">
        <w:rPr>
          <w:rStyle w:val="a4"/>
          <w:rFonts w:ascii="Times New Roman" w:hAnsi="Times New Roman" w:cs="Times New Roman"/>
          <w:sz w:val="32"/>
          <w:szCs w:val="32"/>
        </w:rPr>
        <w:t xml:space="preserve"> для с/х техники ГОСТ 26379-84</w:t>
      </w:r>
    </w:p>
    <w:p w:rsidR="00C879D4" w:rsidRDefault="00E06379" w:rsidP="00C879D4">
      <w:pPr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52190" cy="29279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79" w:rsidRPr="00E06379" w:rsidRDefault="00E06379" w:rsidP="00E06379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06379">
        <w:rPr>
          <w:rFonts w:ascii="Times New Roman" w:hAnsi="Times New Roman" w:cs="Times New Roman"/>
          <w:sz w:val="24"/>
          <w:szCs w:val="24"/>
        </w:rPr>
        <w:t xml:space="preserve">Ремни </w:t>
      </w:r>
      <w:proofErr w:type="spellStart"/>
      <w:r w:rsidRPr="00E06379">
        <w:rPr>
          <w:rFonts w:ascii="Times New Roman" w:hAnsi="Times New Roman" w:cs="Times New Roman"/>
          <w:sz w:val="24"/>
          <w:szCs w:val="24"/>
        </w:rPr>
        <w:t>вариаторные</w:t>
      </w:r>
      <w:proofErr w:type="spellEnd"/>
      <w:r w:rsidRPr="00E06379">
        <w:rPr>
          <w:rFonts w:ascii="Times New Roman" w:hAnsi="Times New Roman" w:cs="Times New Roman"/>
          <w:sz w:val="24"/>
          <w:szCs w:val="24"/>
        </w:rPr>
        <w:t xml:space="preserve"> для сельскохозяйственной техники предназначены для вариаторов с/х машин, работающих при температуре окружающего </w:t>
      </w:r>
      <w:proofErr w:type="gramStart"/>
      <w:r w:rsidRPr="00E06379">
        <w:rPr>
          <w:rFonts w:ascii="Times New Roman" w:hAnsi="Times New Roman" w:cs="Times New Roman"/>
          <w:sz w:val="24"/>
          <w:szCs w:val="24"/>
        </w:rPr>
        <w:t>воздуха;</w:t>
      </w:r>
      <w:r w:rsidRPr="00E06379">
        <w:rPr>
          <w:rFonts w:ascii="Times New Roman" w:hAnsi="Times New Roman" w:cs="Times New Roman"/>
          <w:sz w:val="24"/>
          <w:szCs w:val="24"/>
        </w:rPr>
        <w:br/>
        <w:t>от</w:t>
      </w:r>
      <w:proofErr w:type="gramEnd"/>
      <w:r w:rsidRPr="00E06379">
        <w:rPr>
          <w:rFonts w:ascii="Times New Roman" w:hAnsi="Times New Roman" w:cs="Times New Roman"/>
          <w:sz w:val="24"/>
          <w:szCs w:val="24"/>
        </w:rPr>
        <w:t xml:space="preserve"> </w:t>
      </w:r>
      <w:r w:rsidRPr="00E06379">
        <w:rPr>
          <w:rFonts w:ascii="Times New Roman" w:hAnsi="Times New Roman" w:cs="Times New Roman"/>
          <w:b/>
          <w:sz w:val="24"/>
          <w:szCs w:val="24"/>
        </w:rPr>
        <w:t>- 30 до плюс 60</w:t>
      </w:r>
      <w:r w:rsidRPr="00E063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063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06379">
        <w:rPr>
          <w:rFonts w:ascii="Times New Roman" w:hAnsi="Times New Roman" w:cs="Times New Roman"/>
          <w:sz w:val="24"/>
          <w:szCs w:val="24"/>
        </w:rPr>
        <w:t>- для умеренного и тропического климата;</w:t>
      </w:r>
    </w:p>
    <w:p w:rsidR="00E06379" w:rsidRDefault="00E06379" w:rsidP="00E06379">
      <w:pPr>
        <w:rPr>
          <w:rStyle w:val="a4"/>
          <w:rFonts w:ascii="Times New Roman" w:hAnsi="Times New Roman" w:cs="Times New Roman"/>
          <w:u w:val="single"/>
        </w:rPr>
      </w:pPr>
      <w:r w:rsidRPr="00E063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F688A" wp14:editId="53D0D3A8">
            <wp:extent cx="1908175" cy="1116330"/>
            <wp:effectExtent l="171450" t="152400" r="168275" b="160020"/>
            <wp:docPr id="9" name="Рисунок 9" descr="&amp;Rcy;&amp;iecy;&amp;mcy;&amp;ncy;&amp;icy; &amp;vcy;&amp;acy;&amp;rcy;&amp;icy;&amp;acy;&amp;tcy;&amp;ocy;&amp;rcy;&amp;ncy;&amp;ycy;&amp;iecy; &amp;chcy;&amp;iecy;&amp;rcy;&amp;tcy;&amp;iecy;&amp;z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mcy;&amp;ncy;&amp;icy; &amp;vcy;&amp;acy;&amp;rcy;&amp;icy;&amp;acy;&amp;tcy;&amp;ocy;&amp;rcy;&amp;ncy;&amp;ycy;&amp;iecy; &amp;chcy;&amp;iecy;&amp;rcy;&amp;tcy;&amp;iecy;&amp;zh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163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6379" w:rsidRDefault="00E06379" w:rsidP="00E06379">
      <w:pPr>
        <w:rPr>
          <w:rStyle w:val="a4"/>
          <w:rFonts w:ascii="Times New Roman" w:hAnsi="Times New Roman" w:cs="Times New Roman"/>
        </w:rPr>
      </w:pPr>
      <w:r w:rsidRPr="00E06379">
        <w:rPr>
          <w:rStyle w:val="a4"/>
          <w:rFonts w:ascii="Times New Roman" w:hAnsi="Times New Roman" w:cs="Times New Roman"/>
          <w:u w:val="single"/>
        </w:rPr>
        <w:t xml:space="preserve">Основные геометрические характеристики </w:t>
      </w:r>
      <w:proofErr w:type="gramStart"/>
      <w:r w:rsidRPr="00E06379">
        <w:rPr>
          <w:rStyle w:val="a4"/>
          <w:rFonts w:ascii="Times New Roman" w:hAnsi="Times New Roman" w:cs="Times New Roman"/>
          <w:u w:val="single"/>
        </w:rPr>
        <w:t>ремней:</w:t>
      </w:r>
      <w:r w:rsidRPr="00E06379">
        <w:rPr>
          <w:rFonts w:ascii="Times New Roman" w:hAnsi="Times New Roman" w:cs="Times New Roman"/>
          <w:b/>
          <w:bCs/>
        </w:rPr>
        <w:br/>
      </w:r>
      <w:r w:rsidRPr="00E06379">
        <w:rPr>
          <w:rFonts w:ascii="Times New Roman" w:hAnsi="Times New Roman" w:cs="Times New Roman"/>
          <w:b/>
          <w:bCs/>
        </w:rPr>
        <w:br/>
      </w:r>
      <w:proofErr w:type="spellStart"/>
      <w:r w:rsidRPr="00E06379">
        <w:rPr>
          <w:rStyle w:val="a4"/>
          <w:rFonts w:ascii="Times New Roman" w:hAnsi="Times New Roman" w:cs="Times New Roman"/>
        </w:rPr>
        <w:t>W</w:t>
      </w:r>
      <w:r w:rsidRPr="00E06379">
        <w:rPr>
          <w:rStyle w:val="a4"/>
          <w:rFonts w:ascii="Times New Roman" w:hAnsi="Times New Roman" w:cs="Times New Roman"/>
          <w:vertAlign w:val="subscript"/>
        </w:rPr>
        <w:t>p</w:t>
      </w:r>
      <w:proofErr w:type="spellEnd"/>
      <w:proofErr w:type="gramEnd"/>
      <w:r w:rsidRPr="00E06379">
        <w:rPr>
          <w:rStyle w:val="a4"/>
          <w:rFonts w:ascii="Times New Roman" w:hAnsi="Times New Roman" w:cs="Times New Roman"/>
        </w:rPr>
        <w:t>(</w:t>
      </w:r>
      <w:proofErr w:type="spellStart"/>
      <w:r w:rsidRPr="00E06379">
        <w:rPr>
          <w:rStyle w:val="a4"/>
          <w:rFonts w:ascii="Times New Roman" w:hAnsi="Times New Roman" w:cs="Times New Roman"/>
        </w:rPr>
        <w:t>B</w:t>
      </w:r>
      <w:r w:rsidRPr="00E06379">
        <w:rPr>
          <w:rStyle w:val="a4"/>
          <w:rFonts w:ascii="Times New Roman" w:hAnsi="Times New Roman" w:cs="Times New Roman"/>
          <w:vertAlign w:val="subscript"/>
        </w:rPr>
        <w:t>p</w:t>
      </w:r>
      <w:proofErr w:type="spellEnd"/>
      <w:r w:rsidRPr="00E06379">
        <w:rPr>
          <w:rStyle w:val="a4"/>
          <w:rFonts w:ascii="Times New Roman" w:hAnsi="Times New Roman" w:cs="Times New Roman"/>
        </w:rPr>
        <w:t>) - расчетная ширина;</w:t>
      </w:r>
      <w:r w:rsidRPr="00E06379">
        <w:rPr>
          <w:rFonts w:ascii="Times New Roman" w:hAnsi="Times New Roman" w:cs="Times New Roman"/>
          <w:b/>
          <w:bCs/>
        </w:rPr>
        <w:br/>
      </w:r>
      <w:r w:rsidRPr="00E06379">
        <w:rPr>
          <w:rFonts w:ascii="Times New Roman" w:hAnsi="Times New Roman" w:cs="Times New Roman"/>
          <w:b/>
          <w:bCs/>
        </w:rPr>
        <w:br/>
      </w:r>
      <w:r w:rsidRPr="00E06379">
        <w:rPr>
          <w:rStyle w:val="a4"/>
          <w:rFonts w:ascii="Times New Roman" w:hAnsi="Times New Roman" w:cs="Times New Roman"/>
        </w:rPr>
        <w:t>W(B</w:t>
      </w:r>
      <w:r w:rsidRPr="00E06379">
        <w:rPr>
          <w:rStyle w:val="a4"/>
          <w:rFonts w:ascii="Times New Roman" w:hAnsi="Times New Roman" w:cs="Times New Roman"/>
          <w:vertAlign w:val="subscript"/>
        </w:rPr>
        <w:t>0</w:t>
      </w:r>
      <w:r w:rsidRPr="00E06379">
        <w:rPr>
          <w:rStyle w:val="a4"/>
          <w:rFonts w:ascii="Times New Roman" w:hAnsi="Times New Roman" w:cs="Times New Roman"/>
        </w:rPr>
        <w:t>) - ширина большего основания;</w:t>
      </w:r>
      <w:r w:rsidRPr="00E06379">
        <w:rPr>
          <w:rFonts w:ascii="Times New Roman" w:hAnsi="Times New Roman" w:cs="Times New Roman"/>
          <w:b/>
          <w:bCs/>
        </w:rPr>
        <w:br/>
      </w:r>
      <w:r w:rsidRPr="00E06379">
        <w:rPr>
          <w:rFonts w:ascii="Times New Roman" w:hAnsi="Times New Roman" w:cs="Times New Roman"/>
          <w:b/>
          <w:bCs/>
        </w:rPr>
        <w:br/>
      </w:r>
      <w:r w:rsidRPr="00E06379">
        <w:rPr>
          <w:rStyle w:val="a4"/>
          <w:rFonts w:ascii="Times New Roman" w:hAnsi="Times New Roman" w:cs="Times New Roman"/>
        </w:rPr>
        <w:t>T(h) - высота (толщина);</w:t>
      </w:r>
      <w:r w:rsidRPr="00E06379">
        <w:rPr>
          <w:rFonts w:ascii="Times New Roman" w:hAnsi="Times New Roman" w:cs="Times New Roman"/>
          <w:b/>
          <w:bCs/>
        </w:rPr>
        <w:br/>
      </w:r>
      <w:r w:rsidRPr="00E06379">
        <w:rPr>
          <w:rFonts w:ascii="Times New Roman" w:hAnsi="Times New Roman" w:cs="Times New Roman"/>
          <w:b/>
          <w:bCs/>
        </w:rPr>
        <w:br/>
      </w:r>
      <w:r w:rsidRPr="00E06379">
        <w:rPr>
          <w:rStyle w:val="a4"/>
          <w:rFonts w:ascii="Times New Roman" w:hAnsi="Times New Roman" w:cs="Times New Roman"/>
        </w:rPr>
        <w:t>α(φ</w:t>
      </w:r>
      <w:r w:rsidRPr="00E06379">
        <w:rPr>
          <w:rStyle w:val="a4"/>
          <w:rFonts w:ascii="Times New Roman" w:hAnsi="Times New Roman" w:cs="Times New Roman"/>
          <w:vertAlign w:val="subscript"/>
        </w:rPr>
        <w:t>0</w:t>
      </w:r>
      <w:r w:rsidRPr="00E06379">
        <w:rPr>
          <w:rStyle w:val="a4"/>
          <w:rFonts w:ascii="Times New Roman" w:hAnsi="Times New Roman" w:cs="Times New Roman"/>
        </w:rPr>
        <w:t>) - угол клина.</w:t>
      </w:r>
    </w:p>
    <w:p w:rsidR="00E06379" w:rsidRPr="00E06379" w:rsidRDefault="00E06379" w:rsidP="00C879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1623"/>
        <w:gridCol w:w="1308"/>
        <w:gridCol w:w="1235"/>
        <w:gridCol w:w="1255"/>
        <w:gridCol w:w="1299"/>
      </w:tblGrid>
      <w:tr w:rsidR="00E06379" w:rsidRPr="00E06379" w:rsidTr="00E06379">
        <w:trPr>
          <w:trHeight w:val="690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сечения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Wp</w:t>
            </w:r>
            <w:proofErr w:type="spellEnd"/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W(Во)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T(h)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α(φ</w:t>
            </w: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06379" w:rsidRPr="00E06379" w:rsidTr="00E06379">
        <w:trPr>
          <w:trHeight w:val="705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379" w:rsidRPr="00E06379" w:rsidTr="00E06379">
        <w:trPr>
          <w:trHeight w:val="570"/>
        </w:trPr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28х16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06379" w:rsidRPr="00E06379" w:rsidTr="00E06379">
        <w:trPr>
          <w:trHeight w:val="600"/>
        </w:trPr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38х18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06379" w:rsidRPr="00E06379" w:rsidTr="00E06379">
        <w:trPr>
          <w:trHeight w:val="465"/>
        </w:trPr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45х22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06379" w:rsidRPr="00E06379" w:rsidTr="00E06379">
        <w:trPr>
          <w:trHeight w:val="555"/>
        </w:trPr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68х24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379" w:rsidRPr="00E06379" w:rsidRDefault="00E06379" w:rsidP="00E0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E06379" w:rsidRDefault="00E06379" w:rsidP="00C879D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EE2820" w:rsidRDefault="00EE2820" w:rsidP="00C879D4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Назначение ремней: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2040"/>
        <w:gridCol w:w="2780"/>
        <w:gridCol w:w="3360"/>
      </w:tblGrid>
      <w:tr w:rsidR="00EE2820" w:rsidRPr="00EE2820" w:rsidTr="00EE2820">
        <w:trPr>
          <w:trHeight w:val="69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</w:tr>
      <w:tr w:rsidR="00EE2820" w:rsidRPr="00EE2820" w:rsidTr="00EE2820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сечения ремня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(мм)</w:t>
            </w:r>
          </w:p>
        </w:tc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2820" w:rsidRPr="00EE2820" w:rsidTr="00EE2820">
        <w:trPr>
          <w:trHeight w:val="76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28х16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навесная жатка ЖРБ-4.2, комбайн «</w:t>
            </w:r>
            <w:proofErr w:type="gramStart"/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ЕНИСЕЙ»-</w:t>
            </w:r>
            <w:proofErr w:type="gramEnd"/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E2820" w:rsidRPr="00EE2820" w:rsidTr="00EE2820">
        <w:trPr>
          <w:trHeight w:val="1125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38х18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комбайн «Дон» (вариатор платформы-подборщика-1,</w:t>
            </w:r>
          </w:p>
        </w:tc>
      </w:tr>
      <w:tr w:rsidR="00EE2820" w:rsidRPr="00EE2820" w:rsidTr="00EE2820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вариатор жатки-1, молотилка-1, мотовила)</w:t>
            </w:r>
          </w:p>
        </w:tc>
      </w:tr>
      <w:tr w:rsidR="00EE2820" w:rsidRPr="00EE2820" w:rsidTr="00EE2820">
        <w:trPr>
          <w:trHeight w:val="114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45х22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зерноуборочный комбайн СКД-6, «ЕНИСЕЙ»</w:t>
            </w:r>
          </w:p>
        </w:tc>
      </w:tr>
      <w:tr w:rsidR="00EE2820" w:rsidRPr="00EE2820" w:rsidTr="00EE2820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45х22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комбайны «НИВА» (вариатор барабана-2),</w:t>
            </w:r>
          </w:p>
        </w:tc>
      </w:tr>
      <w:tr w:rsidR="00EE2820" w:rsidRPr="00EE2820" w:rsidTr="00EE2820">
        <w:trPr>
          <w:trHeight w:val="114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«КОЛОС» (вариатор жатки-2), «СИБИРЯК», СКК-5, СК-СП.</w:t>
            </w:r>
          </w:p>
        </w:tc>
      </w:tr>
      <w:tr w:rsidR="00EE2820" w:rsidRPr="00EE2820" w:rsidTr="00EE2820">
        <w:trPr>
          <w:trHeight w:val="750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45х22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 барабана комбайна «Енисей»,</w:t>
            </w:r>
          </w:p>
        </w:tc>
      </w:tr>
      <w:tr w:rsidR="00EE2820" w:rsidRPr="00EE2820" w:rsidTr="00EE2820">
        <w:trPr>
          <w:trHeight w:val="112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картофеле- и свеклоуборочные комбайны,</w:t>
            </w:r>
          </w:p>
        </w:tc>
      </w:tr>
      <w:tr w:rsidR="00EE2820" w:rsidRPr="00EE2820" w:rsidTr="00EE2820">
        <w:trPr>
          <w:trHeight w:val="76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СКПР-6, Колос, СК-5, «Нива»</w:t>
            </w:r>
          </w:p>
        </w:tc>
      </w:tr>
      <w:tr w:rsidR="00EE2820" w:rsidRPr="00EE2820" w:rsidTr="00EE2820">
        <w:trPr>
          <w:trHeight w:val="85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45х22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комбайн «ЕНИСЕЙ»</w:t>
            </w:r>
          </w:p>
        </w:tc>
      </w:tr>
      <w:tr w:rsidR="00EE2820" w:rsidRPr="00EE2820" w:rsidTr="00EE2820">
        <w:trPr>
          <w:trHeight w:val="750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45х22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комбайны «НИВА» (вариатор хода-2),</w:t>
            </w:r>
          </w:p>
        </w:tc>
      </w:tr>
      <w:tr w:rsidR="00EE2820" w:rsidRPr="00EE2820" w:rsidTr="00EE2820">
        <w:trPr>
          <w:trHeight w:val="75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«КОЛОС» (вариатор хода-2), «ЕНИСЕЙ-1200»,</w:t>
            </w:r>
          </w:p>
        </w:tc>
      </w:tr>
      <w:tr w:rsidR="00EE2820" w:rsidRPr="00EE2820" w:rsidTr="00EE2820">
        <w:trPr>
          <w:trHeight w:val="114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«СИБИРЯК», СКК-5, кукурузоуборочный комбайн ККС-6, СК-СП</w:t>
            </w:r>
          </w:p>
        </w:tc>
      </w:tr>
      <w:tr w:rsidR="00EE2820" w:rsidRPr="00EE2820" w:rsidTr="00EE2820">
        <w:trPr>
          <w:trHeight w:val="1125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68х24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комбайн «Дон» (от вариатора на шкив вала вед. кол.),</w:t>
            </w:r>
          </w:p>
        </w:tc>
      </w:tr>
      <w:tr w:rsidR="00EE2820" w:rsidRPr="00EE2820" w:rsidTr="00EE2820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комбайн «СЛАВУТИЧ»</w:t>
            </w:r>
          </w:p>
        </w:tc>
      </w:tr>
    </w:tbl>
    <w:p w:rsidR="00EE2820" w:rsidRPr="00E06379" w:rsidRDefault="00EE2820" w:rsidP="00C879D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264EA0" w:rsidRDefault="00264EA0" w:rsidP="00C879D4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264EA0" w:rsidRDefault="00264EA0" w:rsidP="00C879D4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4937FB" w:rsidRDefault="004937FB">
      <w:pPr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br w:type="page"/>
      </w:r>
    </w:p>
    <w:p w:rsidR="00C879D4" w:rsidRPr="00264EA0" w:rsidRDefault="00EE2820" w:rsidP="00C879D4">
      <w:pPr>
        <w:rPr>
          <w:rStyle w:val="a4"/>
          <w:rFonts w:ascii="Times New Roman" w:hAnsi="Times New Roman" w:cs="Times New Roman"/>
          <w:sz w:val="32"/>
          <w:szCs w:val="32"/>
        </w:rPr>
      </w:pPr>
      <w:r w:rsidRPr="00EE2820">
        <w:rPr>
          <w:rStyle w:val="a4"/>
          <w:rFonts w:ascii="Times New Roman" w:hAnsi="Times New Roman" w:cs="Times New Roman"/>
          <w:sz w:val="32"/>
          <w:szCs w:val="32"/>
        </w:rPr>
        <w:t xml:space="preserve">Ремни приводные клиновые </w:t>
      </w:r>
      <w:r w:rsidRPr="00264EA0">
        <w:rPr>
          <w:rStyle w:val="a4"/>
          <w:rFonts w:ascii="Times New Roman" w:hAnsi="Times New Roman" w:cs="Times New Roman"/>
          <w:sz w:val="32"/>
          <w:szCs w:val="32"/>
        </w:rPr>
        <w:t>узких сечений SPZ(У0), SPA(УА), SPB(УБ), SPC(УВ)</w:t>
      </w:r>
      <w:r w:rsidR="00264EA0" w:rsidRPr="00264EA0">
        <w:rPr>
          <w:rStyle w:val="a4"/>
          <w:rFonts w:ascii="Times New Roman" w:hAnsi="Times New Roman" w:cs="Times New Roman"/>
          <w:sz w:val="32"/>
          <w:szCs w:val="32"/>
        </w:rPr>
        <w:t>, XPZ, XPA, XPB, XPC</w:t>
      </w:r>
      <w:r w:rsidR="00370715">
        <w:rPr>
          <w:rStyle w:val="a4"/>
          <w:rFonts w:ascii="Times New Roman" w:hAnsi="Times New Roman" w:cs="Times New Roman"/>
          <w:sz w:val="32"/>
          <w:szCs w:val="32"/>
        </w:rPr>
        <w:t>.</w:t>
      </w:r>
    </w:p>
    <w:p w:rsidR="00EE2820" w:rsidRDefault="00EE2820" w:rsidP="00C879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2ADD1A" wp14:editId="5A63F369">
            <wp:extent cx="3077210" cy="1433195"/>
            <wp:effectExtent l="0" t="0" r="8890" b="0"/>
            <wp:docPr id="10" name="Рисунок 10" descr="http://www.remnimirex.ru/img/pi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nimirex.ru/img/pi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20" w:rsidRDefault="00EE2820" w:rsidP="00C879D4">
      <w:pPr>
        <w:rPr>
          <w:rFonts w:ascii="Times New Roman" w:hAnsi="Times New Roman" w:cs="Times New Roman"/>
          <w:sz w:val="28"/>
          <w:szCs w:val="28"/>
        </w:rPr>
      </w:pPr>
      <w:r w:rsidRPr="00EE2820">
        <w:rPr>
          <w:rFonts w:ascii="Times New Roman" w:hAnsi="Times New Roman" w:cs="Times New Roman"/>
          <w:sz w:val="28"/>
          <w:szCs w:val="28"/>
        </w:rPr>
        <w:t>Предназначен</w:t>
      </w:r>
      <w:r w:rsidR="00370715">
        <w:rPr>
          <w:rFonts w:ascii="Times New Roman" w:hAnsi="Times New Roman" w:cs="Times New Roman"/>
          <w:sz w:val="28"/>
          <w:szCs w:val="28"/>
        </w:rPr>
        <w:t>ы</w:t>
      </w:r>
      <w:r w:rsidRPr="00EE2820">
        <w:rPr>
          <w:rFonts w:ascii="Times New Roman" w:hAnsi="Times New Roman" w:cs="Times New Roman"/>
          <w:sz w:val="28"/>
          <w:szCs w:val="28"/>
        </w:rPr>
        <w:t xml:space="preserve"> для </w:t>
      </w:r>
      <w:hyperlink r:id="rId11" w:tooltip="клиновый ремень" w:history="1">
        <w:proofErr w:type="spellStart"/>
        <w:r w:rsidRPr="00264EA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клиноремневых</w:t>
        </w:r>
        <w:proofErr w:type="spellEnd"/>
      </w:hyperlink>
      <w:r w:rsidRPr="00264EA0">
        <w:rPr>
          <w:rFonts w:ascii="Times New Roman" w:hAnsi="Times New Roman" w:cs="Times New Roman"/>
          <w:sz w:val="28"/>
          <w:szCs w:val="28"/>
        </w:rPr>
        <w:t xml:space="preserve"> </w:t>
      </w:r>
      <w:r w:rsidRPr="00EE2820">
        <w:rPr>
          <w:rFonts w:ascii="Times New Roman" w:hAnsi="Times New Roman" w:cs="Times New Roman"/>
          <w:sz w:val="28"/>
          <w:szCs w:val="28"/>
        </w:rPr>
        <w:t>передач зернокомбайнов и других сельскохозяйственных машин при температуре окружающего воздуха от -</w:t>
      </w:r>
      <w:r w:rsidRPr="00EE2820">
        <w:rPr>
          <w:rFonts w:ascii="Times New Roman" w:hAnsi="Times New Roman" w:cs="Times New Roman"/>
          <w:b/>
          <w:sz w:val="28"/>
          <w:szCs w:val="28"/>
        </w:rPr>
        <w:t>30С до +60С.</w:t>
      </w:r>
    </w:p>
    <w:p w:rsidR="00EE2820" w:rsidRDefault="00EE2820" w:rsidP="00EE2820">
      <w:pPr>
        <w:pStyle w:val="a3"/>
        <w:rPr>
          <w:b/>
        </w:rPr>
      </w:pPr>
      <w:r w:rsidRPr="001177A9">
        <w:t xml:space="preserve">окружающего воздуха; </w:t>
      </w:r>
      <w:r w:rsidRPr="001177A9">
        <w:rPr>
          <w:b/>
        </w:rPr>
        <w:t>от -30 до +60</w:t>
      </w:r>
      <w:r w:rsidRPr="001177A9">
        <w:rPr>
          <w:b/>
          <w:vertAlign w:val="superscript"/>
        </w:rPr>
        <w:t>0</w:t>
      </w:r>
      <w:r w:rsidRPr="001177A9">
        <w:rPr>
          <w:b/>
        </w:rPr>
        <w:t>С</w:t>
      </w:r>
    </w:p>
    <w:p w:rsidR="00EE2820" w:rsidRDefault="00EE2820" w:rsidP="00EE2820">
      <w:pPr>
        <w:rPr>
          <w:rStyle w:val="a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6CA57B" wp14:editId="3A1528BD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3076575" cy="2109470"/>
            <wp:effectExtent l="152400" t="133350" r="161925" b="157480"/>
            <wp:wrapSquare wrapText="bothSides"/>
            <wp:docPr id="11" name="Рисунок 11" descr="http://armaprom.net/sites/default/files/styles/large/public/vuzkoprofilniy_remin_kreslenny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aprom.net/sites/default/files/styles/large/public/vuzkoprofilniy_remin_kreslenny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094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7A9">
        <w:rPr>
          <w:u w:val="single"/>
        </w:rPr>
        <w:t xml:space="preserve"> </w:t>
      </w:r>
      <w:r>
        <w:rPr>
          <w:rStyle w:val="a4"/>
          <w:u w:val="single"/>
        </w:rPr>
        <w:t xml:space="preserve">Основные геометрические характеристики </w:t>
      </w:r>
      <w:proofErr w:type="gramStart"/>
      <w:r>
        <w:rPr>
          <w:rStyle w:val="a4"/>
          <w:u w:val="single"/>
        </w:rPr>
        <w:t>ремней: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a4"/>
        </w:rPr>
        <w:t>W</w:t>
      </w:r>
      <w:r>
        <w:rPr>
          <w:rStyle w:val="a4"/>
          <w:vertAlign w:val="subscript"/>
        </w:rPr>
        <w:t>p</w:t>
      </w:r>
      <w:proofErr w:type="spellEnd"/>
      <w:proofErr w:type="gramEnd"/>
      <w:r>
        <w:rPr>
          <w:rStyle w:val="a4"/>
        </w:rPr>
        <w:t>(</w:t>
      </w:r>
      <w:proofErr w:type="spellStart"/>
      <w:r>
        <w:rPr>
          <w:rStyle w:val="a4"/>
        </w:rPr>
        <w:t>B</w:t>
      </w:r>
      <w:r>
        <w:rPr>
          <w:rStyle w:val="a4"/>
          <w:vertAlign w:val="subscript"/>
        </w:rPr>
        <w:t>p</w:t>
      </w:r>
      <w:proofErr w:type="spellEnd"/>
      <w:r>
        <w:rPr>
          <w:rStyle w:val="a4"/>
        </w:rPr>
        <w:t>) - расчетная ширина;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W(B</w:t>
      </w:r>
      <w:r>
        <w:rPr>
          <w:rStyle w:val="a4"/>
          <w:vertAlign w:val="subscript"/>
        </w:rPr>
        <w:t>0</w:t>
      </w:r>
      <w:r>
        <w:rPr>
          <w:rStyle w:val="a4"/>
        </w:rPr>
        <w:t>) - ширина большего основания;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T(h) - высота (толщина);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α(φ</w:t>
      </w:r>
      <w:r>
        <w:rPr>
          <w:rStyle w:val="a4"/>
          <w:vertAlign w:val="subscript"/>
        </w:rPr>
        <w:t>0</w:t>
      </w:r>
      <w:r>
        <w:rPr>
          <w:rStyle w:val="a4"/>
        </w:rPr>
        <w:t>) - угол клина.</w:t>
      </w:r>
    </w:p>
    <w:p w:rsidR="00EE2820" w:rsidRDefault="00EE2820" w:rsidP="00EE2820">
      <w:pPr>
        <w:rPr>
          <w:rStyle w:val="a4"/>
        </w:rPr>
      </w:pPr>
    </w:p>
    <w:p w:rsidR="00EE2820" w:rsidRDefault="00EE2820" w:rsidP="00EE2820">
      <w:pPr>
        <w:rPr>
          <w:rStyle w:val="a4"/>
        </w:rPr>
      </w:pPr>
    </w:p>
    <w:tbl>
      <w:tblPr>
        <w:tblW w:w="8321" w:type="dxa"/>
        <w:tblLook w:val="04A0" w:firstRow="1" w:lastRow="0" w:firstColumn="1" w:lastColumn="0" w:noHBand="0" w:noVBand="1"/>
      </w:tblPr>
      <w:tblGrid>
        <w:gridCol w:w="1857"/>
        <w:gridCol w:w="2015"/>
        <w:gridCol w:w="2401"/>
        <w:gridCol w:w="1006"/>
        <w:gridCol w:w="1042"/>
      </w:tblGrid>
      <w:tr w:rsidR="00EE2820" w:rsidRPr="00EE2820" w:rsidTr="00264EA0">
        <w:trPr>
          <w:trHeight w:val="497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</w:t>
            </w: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P</w:t>
            </w: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(B</w:t>
            </w: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P</w:t>
            </w: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W(</w:t>
            </w:r>
            <w:proofErr w:type="spellStart"/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o</w:t>
            </w:r>
            <w:proofErr w:type="spellEnd"/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T(h)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α(φ</w:t>
            </w: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E2820" w:rsidRPr="00EE2820" w:rsidTr="00264EA0">
        <w:trPr>
          <w:trHeight w:val="517"/>
        </w:trPr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сечения</w:t>
            </w:r>
          </w:p>
        </w:tc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2820" w:rsidRPr="00EE2820" w:rsidTr="00264EA0">
        <w:trPr>
          <w:trHeight w:val="775"/>
        </w:trPr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SPZ(УО)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40°</w:t>
            </w:r>
          </w:p>
        </w:tc>
      </w:tr>
      <w:tr w:rsidR="00EE2820" w:rsidRPr="00EE2820" w:rsidTr="00264EA0">
        <w:trPr>
          <w:trHeight w:val="735"/>
        </w:trPr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SPA(УА)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2820" w:rsidRPr="00EE2820" w:rsidTr="00264EA0">
        <w:trPr>
          <w:trHeight w:val="656"/>
        </w:trPr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SPB(УБ)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2820" w:rsidRPr="00EE2820" w:rsidTr="00264EA0">
        <w:trPr>
          <w:trHeight w:val="755"/>
        </w:trPr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SPC(УВ)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820" w:rsidRPr="00EE2820" w:rsidRDefault="00EE2820" w:rsidP="00EE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2820" w:rsidRDefault="00EE2820" w:rsidP="00EE2820">
      <w:pPr>
        <w:rPr>
          <w:rFonts w:ascii="Times New Roman" w:hAnsi="Times New Roman" w:cs="Times New Roman"/>
          <w:sz w:val="28"/>
          <w:szCs w:val="28"/>
        </w:rPr>
      </w:pPr>
    </w:p>
    <w:p w:rsidR="00264EA0" w:rsidRDefault="00264EA0" w:rsidP="00EE28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31" w:type="dxa"/>
        <w:tblLook w:val="04A0" w:firstRow="1" w:lastRow="0" w:firstColumn="1" w:lastColumn="0" w:noHBand="0" w:noVBand="1"/>
      </w:tblPr>
      <w:tblGrid>
        <w:gridCol w:w="2001"/>
        <w:gridCol w:w="1939"/>
        <w:gridCol w:w="2280"/>
        <w:gridCol w:w="986"/>
        <w:gridCol w:w="1025"/>
      </w:tblGrid>
      <w:tr w:rsidR="00264EA0" w:rsidRPr="00264EA0" w:rsidTr="00264EA0">
        <w:trPr>
          <w:trHeight w:val="578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</w:t>
            </w: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P</w:t>
            </w: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(B</w:t>
            </w: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P</w:t>
            </w: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W(</w:t>
            </w:r>
            <w:proofErr w:type="spellStart"/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o</w:t>
            </w:r>
            <w:proofErr w:type="spellEnd"/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T(h)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α(φ</w:t>
            </w: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64EA0" w:rsidRPr="00264EA0" w:rsidTr="00264EA0">
        <w:trPr>
          <w:trHeight w:val="601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сечения</w:t>
            </w:r>
          </w:p>
        </w:tc>
        <w:tc>
          <w:tcPr>
            <w:tcW w:w="1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A0" w:rsidRPr="00264EA0" w:rsidTr="00264EA0">
        <w:trPr>
          <w:trHeight w:val="903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XPZ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40°</w:t>
            </w:r>
          </w:p>
        </w:tc>
      </w:tr>
      <w:tr w:rsidR="00264EA0" w:rsidRPr="00264EA0" w:rsidTr="00264EA0">
        <w:trPr>
          <w:trHeight w:val="856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XPA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A0" w:rsidRPr="00264EA0" w:rsidTr="00264EA0">
        <w:trPr>
          <w:trHeight w:val="763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XPB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EA0" w:rsidRPr="00264EA0" w:rsidTr="00264EA0">
        <w:trPr>
          <w:trHeight w:val="880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XPC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EA0" w:rsidRPr="00264EA0" w:rsidRDefault="00264EA0" w:rsidP="0026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4EA0" w:rsidRDefault="00264EA0" w:rsidP="00EE2820">
      <w:pPr>
        <w:rPr>
          <w:rFonts w:ascii="Times New Roman" w:hAnsi="Times New Roman" w:cs="Times New Roman"/>
          <w:sz w:val="28"/>
          <w:szCs w:val="28"/>
        </w:rPr>
      </w:pPr>
    </w:p>
    <w:p w:rsidR="00264EA0" w:rsidRDefault="00264EA0" w:rsidP="00EE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поставка различной длины по согласованию с заказчиком.</w:t>
      </w:r>
    </w:p>
    <w:p w:rsidR="00264EA0" w:rsidRDefault="00264EA0" w:rsidP="00EE2820">
      <w:pPr>
        <w:rPr>
          <w:rFonts w:ascii="Times New Roman" w:hAnsi="Times New Roman" w:cs="Times New Roman"/>
          <w:sz w:val="28"/>
          <w:szCs w:val="28"/>
        </w:rPr>
      </w:pPr>
    </w:p>
    <w:p w:rsidR="004937FB" w:rsidRDefault="004937FB">
      <w:r>
        <w:br w:type="page"/>
      </w:r>
    </w:p>
    <w:p w:rsidR="00264EA0" w:rsidRDefault="004937FB" w:rsidP="00264E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hyperlink r:id="rId12" w:history="1">
        <w:r w:rsidR="00264EA0" w:rsidRPr="00264EA0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 xml:space="preserve">Ремни </w:t>
        </w:r>
        <w:proofErr w:type="spellStart"/>
        <w:r w:rsidR="00264EA0" w:rsidRPr="00264EA0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поликлиновые</w:t>
        </w:r>
        <w:proofErr w:type="spellEnd"/>
        <w:r w:rsidR="00264EA0" w:rsidRPr="00264EA0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 xml:space="preserve"> P</w:t>
        </w:r>
        <w:r w:rsidR="00264EA0" w:rsidRPr="00A1335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J</w:t>
        </w:r>
        <w:r w:rsidR="00A1335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,</w:t>
        </w:r>
        <w:r w:rsidR="00A13359" w:rsidRPr="00A1335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 xml:space="preserve"> </w:t>
        </w:r>
        <w:r w:rsidR="00A13359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PH</w:t>
        </w:r>
        <w:r w:rsidR="00264EA0" w:rsidRPr="00264EA0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, PK, PL, PM</w:t>
        </w:r>
      </w:hyperlink>
    </w:p>
    <w:p w:rsidR="00264EA0" w:rsidRPr="00264EA0" w:rsidRDefault="00264EA0" w:rsidP="00264E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4A49E1" wp14:editId="0CA1EA15">
            <wp:extent cx="3565300" cy="2672861"/>
            <wp:effectExtent l="0" t="0" r="0" b="0"/>
            <wp:docPr id="12" name="Рисунок 12" descr="http://ural-rekom.all-gorod.ru/image/goods/00/007317e2c7b0aac2a30b26e0ede0e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-rekom.all-gorod.ru/image/goods/00/007317e2c7b0aac2a30b26e0ede0e1f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95" cy="267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A0" w:rsidRPr="00264EA0" w:rsidRDefault="00443A31" w:rsidP="00264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Поликлиновые</w:t>
      </w:r>
      <w:proofErr w:type="spellEnd"/>
      <w:r w:rsidRPr="00A1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EA0" w:rsidRPr="002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 передаче крутящего момента на высоких оборотах двигателя со шкивами небольшо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диаметра. Модели </w:t>
      </w:r>
      <w:r w:rsidR="00264EA0" w:rsidRPr="0026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ремней с усечёнными клиньями обладают лучшей гибкостью и менее подвержены образованию трещин.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264EA0" w:rsidRPr="002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надежное сцепление с поверхностью и значительно выигрывают по выдерживаемой нагрузке, чем простые клиновые ремни.</w:t>
      </w:r>
    </w:p>
    <w:p w:rsidR="00264EA0" w:rsidRDefault="00264EA0" w:rsidP="00264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</w:t>
      </w:r>
      <w:proofErr w:type="spellStart"/>
      <w:r w:rsidRPr="002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поликлиновых</w:t>
      </w:r>
      <w:proofErr w:type="spellEnd"/>
      <w:r w:rsidRPr="0026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ремней, в отличие от обычных клиновых ремней, является несколько продольных клиньев вместо одного и более низкий профиль. Основной плоский слой ремня содержит кордшнур на основе полиэфирных нитей, что даёт возможность передачи большей мощности. Полиэфирные кордшнуры практически не вытягиваются, тем самым вырабатывают высокую устойчивость к ударным нагрузкам.</w:t>
      </w:r>
    </w:p>
    <w:p w:rsidR="00443A31" w:rsidRPr="00443A31" w:rsidRDefault="00443A31" w:rsidP="004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характеристики:</w:t>
      </w:r>
    </w:p>
    <w:p w:rsidR="00443A31" w:rsidRDefault="00443A31" w:rsidP="00443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Износостойки, меньше проскальзывают и имеют большую площадь контактной поверхности, чем обычные клиновые ремни;</w:t>
      </w:r>
    </w:p>
    <w:p w:rsidR="00443A31" w:rsidRPr="00443A31" w:rsidRDefault="00443A31" w:rsidP="00443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Гибкая и монолитная конструкция.</w:t>
      </w:r>
    </w:p>
    <w:p w:rsidR="00443A31" w:rsidRPr="00443A31" w:rsidRDefault="00443A31" w:rsidP="00443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Рёбра в форме буквы «V» отлично соответствуют канавкам шкива, что в свою очередь, обеспечивает высокую выдержку нагрузки, повышает гибкость, уменьшает тепловыделение и снижает образование трещин;</w:t>
      </w:r>
    </w:p>
    <w:p w:rsidR="00443A31" w:rsidRDefault="00443A31" w:rsidP="00443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Резиновые смеси, используемые в данных случаях, обеспечивают </w:t>
      </w:r>
      <w:proofErr w:type="spellStart"/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маслостойкость</w:t>
      </w:r>
      <w:proofErr w:type="spellEnd"/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термостойкость;</w:t>
      </w:r>
    </w:p>
    <w:p w:rsidR="00443A31" w:rsidRPr="00443A31" w:rsidRDefault="00443A31" w:rsidP="00443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31">
        <w:rPr>
          <w:rFonts w:ascii="Times New Roman" w:hAnsi="Times New Roman" w:cs="Times New Roman"/>
          <w:sz w:val="24"/>
          <w:szCs w:val="24"/>
        </w:rPr>
        <w:t>Высокие показатели КПД (до 99%).</w:t>
      </w:r>
    </w:p>
    <w:p w:rsidR="00443A31" w:rsidRDefault="00443A31" w:rsidP="00443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срок эксплуатации для передачи мощности: до 120 кВт; допустимая линейная скорость: до 80 м/с</w:t>
      </w:r>
    </w:p>
    <w:p w:rsidR="00443A31" w:rsidRDefault="00443A31" w:rsidP="00443A3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температура от </w:t>
      </w:r>
      <w:r w:rsidRPr="0044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-30 до + 60</w:t>
      </w:r>
      <w:r w:rsidRPr="00443A31">
        <w:rPr>
          <w:rFonts w:ascii="Times New Roman" w:hAnsi="Times New Roman" w:cs="Times New Roman"/>
          <w:b/>
          <w:sz w:val="24"/>
          <w:szCs w:val="24"/>
        </w:rPr>
        <w:t>°С.</w:t>
      </w:r>
    </w:p>
    <w:p w:rsidR="00443A31" w:rsidRPr="00443A31" w:rsidRDefault="00443A31" w:rsidP="00443A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1CBE0" wp14:editId="12DBD12D">
            <wp:extent cx="4589780" cy="1336675"/>
            <wp:effectExtent l="0" t="0" r="1270" b="0"/>
            <wp:docPr id="14" name="Рисунок 14" descr="&amp;Rcy;&amp;acy;&amp;zcy;&amp;mcy;&amp;iecy;&amp;rcy;&amp;ycy; &amp;pcy;&amp;ocy;&amp;lcy;&amp;icy;&amp;kcy;&amp;lcy;&amp;icy;&amp;ncy;&amp;ocy;&amp;vcy;&amp;ycy;&amp;khcy; &amp;rcy;&amp;iecy;&amp;mcy;&amp;n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acy;&amp;zcy;&amp;mcy;&amp;iecy;&amp;rcy;&amp;ycy; &amp;pcy;&amp;ocy;&amp;lcy;&amp;icy;&amp;kcy;&amp;lcy;&amp;icy;&amp;ncy;&amp;ocy;&amp;vcy;&amp;ycy;&amp;khcy; &amp;rcy;&amp;iecy;&amp;mcy;&amp;n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31" w:rsidRPr="00443A31" w:rsidRDefault="00443A31" w:rsidP="0044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443A31" w:rsidRPr="00443A31" w:rsidTr="00A13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A31" w:rsidRPr="00443A31" w:rsidRDefault="00443A31" w:rsidP="00443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E04D2" wp14:editId="27F1F69D">
                  <wp:extent cx="4000500" cy="2118995"/>
                  <wp:effectExtent l="0" t="0" r="0" b="0"/>
                  <wp:docPr id="17" name="Рисунок 17" descr="элементы поликлинового рем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лементы поликлинового рем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11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A31" w:rsidRPr="00443A31" w:rsidRDefault="00443A31" w:rsidP="0044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</w:tblGrid>
      <w:tr w:rsidR="00443A31" w:rsidRPr="00443A31" w:rsidTr="00443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A31" w:rsidRPr="00443A31" w:rsidRDefault="00443A31" w:rsidP="00443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31" w:rsidRPr="00443A31" w:rsidTr="00443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A31" w:rsidRPr="00443A31" w:rsidRDefault="00443A31" w:rsidP="00443A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</w:t>
            </w:r>
            <w:proofErr w:type="spellStart"/>
            <w:r w:rsidRPr="0044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поликлиновых</w:t>
            </w:r>
            <w:proofErr w:type="spellEnd"/>
            <w:r w:rsidRPr="0044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ремней</w:t>
            </w:r>
          </w:p>
        </w:tc>
      </w:tr>
    </w:tbl>
    <w:p w:rsidR="00443A31" w:rsidRDefault="00443A31" w:rsidP="0044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Зарубежные стандарты нормализуют пять сечений </w:t>
      </w:r>
      <w:proofErr w:type="spellStart"/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поликлиновых</w:t>
      </w:r>
      <w:proofErr w:type="spellEnd"/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ремней </w:t>
      </w:r>
      <w:r w:rsidRPr="0044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PH, PJ, PK, PL, PM</w:t>
      </w:r>
      <w:r w:rsidRPr="00443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отечественные - три (К, Л, М). Приблизительное соответствие между ними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едующее: </w:t>
      </w:r>
      <w:r w:rsidRPr="0044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- PJ; Л - PL; М - PM.</w:t>
      </w:r>
    </w:p>
    <w:tbl>
      <w:tblPr>
        <w:tblW w:w="10403" w:type="dxa"/>
        <w:tblInd w:w="-714" w:type="dxa"/>
        <w:tblLook w:val="04A0" w:firstRow="1" w:lastRow="0" w:firstColumn="1" w:lastColumn="0" w:noHBand="0" w:noVBand="1"/>
      </w:tblPr>
      <w:tblGrid>
        <w:gridCol w:w="2269"/>
        <w:gridCol w:w="1842"/>
        <w:gridCol w:w="1560"/>
        <w:gridCol w:w="1476"/>
        <w:gridCol w:w="1500"/>
        <w:gridCol w:w="1756"/>
      </w:tblGrid>
      <w:tr w:rsidR="00443A31" w:rsidRPr="00443A31" w:rsidTr="00A13359">
        <w:trPr>
          <w:trHeight w:val="14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PJ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PK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PL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PM</w:t>
            </w:r>
          </w:p>
        </w:tc>
      </w:tr>
      <w:tr w:rsidR="00443A31" w:rsidRPr="00443A31" w:rsidTr="00A13359">
        <w:trPr>
          <w:trHeight w:val="87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Шаг ребер,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s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443A31" w:rsidRPr="00443A31" w:rsidTr="00A13359">
        <w:trPr>
          <w:trHeight w:val="92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Высота ремня,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h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443A31" w:rsidRPr="00443A31" w:rsidTr="00A13359">
        <w:trPr>
          <w:trHeight w:val="79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Нейтральный слой, </w:t>
            </w:r>
            <w:proofErr w:type="spellStart"/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h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proofErr w:type="spellEnd"/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43A31" w:rsidRPr="00443A31" w:rsidTr="00A13359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Расстояние до нейтрального слоя, </w:t>
            </w:r>
            <w:proofErr w:type="spellStart"/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h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r</w:t>
            </w:r>
            <w:proofErr w:type="spellEnd"/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43A31" w:rsidRPr="00443A31" w:rsidTr="00A13359">
        <w:trPr>
          <w:trHeight w:val="169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Минимальный диаметр шкива, </w:t>
            </w:r>
            <w:proofErr w:type="spellStart"/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d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b</w:t>
            </w:r>
            <w:proofErr w:type="spellEnd"/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443A31" w:rsidRPr="00443A31" w:rsidTr="00A13359">
        <w:trPr>
          <w:trHeight w:val="126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Максимальная скорость, </w:t>
            </w:r>
            <w:proofErr w:type="spellStart"/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V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max</w:t>
            </w:r>
            <w:proofErr w:type="spellEnd"/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м/с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43A31" w:rsidRPr="00443A31" w:rsidTr="00A13359">
        <w:trPr>
          <w:trHeight w:val="112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Диапазон длины,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L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43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1140…2404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356…2489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527…2550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991…2235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31" w:rsidRPr="00443A31" w:rsidRDefault="00443A31" w:rsidP="004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2286…16764</w:t>
            </w:r>
          </w:p>
        </w:tc>
      </w:tr>
    </w:tbl>
    <w:p w:rsidR="00443A31" w:rsidRPr="001C468B" w:rsidRDefault="00A13359" w:rsidP="00A13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468B">
        <w:rPr>
          <w:rFonts w:ascii="Times New Roman" w:hAnsi="Times New Roman" w:cs="Times New Roman"/>
          <w:b/>
          <w:sz w:val="28"/>
          <w:szCs w:val="28"/>
        </w:rPr>
        <w:t>Пример-</w:t>
      </w:r>
      <w:r w:rsidRPr="001C468B">
        <w:rPr>
          <w:rFonts w:ascii="Times New Roman" w:hAnsi="Times New Roman" w:cs="Times New Roman"/>
          <w:sz w:val="28"/>
          <w:szCs w:val="28"/>
        </w:rPr>
        <w:t xml:space="preserve">6РК2100 </w:t>
      </w:r>
      <w:r w:rsidRPr="001C468B">
        <w:rPr>
          <w:rFonts w:ascii="Times New Roman" w:hAnsi="Times New Roman" w:cs="Times New Roman"/>
          <w:sz w:val="28"/>
          <w:szCs w:val="28"/>
        </w:rPr>
        <w:br/>
      </w:r>
      <w:r w:rsidRPr="001C468B">
        <w:rPr>
          <w:rFonts w:ascii="Times New Roman" w:hAnsi="Times New Roman" w:cs="Times New Roman"/>
          <w:b/>
          <w:sz w:val="28"/>
          <w:szCs w:val="28"/>
        </w:rPr>
        <w:t>6-</w:t>
      </w:r>
      <w:r w:rsidRPr="001C468B">
        <w:rPr>
          <w:rFonts w:ascii="Times New Roman" w:hAnsi="Times New Roman" w:cs="Times New Roman"/>
          <w:sz w:val="28"/>
          <w:szCs w:val="28"/>
        </w:rPr>
        <w:t xml:space="preserve">количество ребер </w:t>
      </w:r>
      <w:r w:rsidRPr="001C468B">
        <w:rPr>
          <w:rFonts w:ascii="Times New Roman" w:hAnsi="Times New Roman" w:cs="Times New Roman"/>
          <w:sz w:val="28"/>
          <w:szCs w:val="28"/>
        </w:rPr>
        <w:br/>
      </w:r>
      <w:r w:rsidRPr="001C468B">
        <w:rPr>
          <w:rFonts w:ascii="Times New Roman" w:hAnsi="Times New Roman" w:cs="Times New Roman"/>
          <w:b/>
          <w:sz w:val="28"/>
          <w:szCs w:val="28"/>
        </w:rPr>
        <w:t>РК</w:t>
      </w:r>
      <w:r w:rsidRPr="001C468B">
        <w:rPr>
          <w:rFonts w:ascii="Times New Roman" w:hAnsi="Times New Roman" w:cs="Times New Roman"/>
          <w:sz w:val="28"/>
          <w:szCs w:val="28"/>
        </w:rPr>
        <w:t xml:space="preserve"> профиль ремня </w:t>
      </w:r>
      <w:r w:rsidRPr="001C468B">
        <w:rPr>
          <w:rFonts w:ascii="Times New Roman" w:hAnsi="Times New Roman" w:cs="Times New Roman"/>
          <w:sz w:val="28"/>
          <w:szCs w:val="28"/>
        </w:rPr>
        <w:br/>
      </w:r>
      <w:r w:rsidRPr="001C468B">
        <w:rPr>
          <w:rFonts w:ascii="Times New Roman" w:hAnsi="Times New Roman" w:cs="Times New Roman"/>
          <w:b/>
          <w:sz w:val="28"/>
          <w:szCs w:val="28"/>
        </w:rPr>
        <w:t xml:space="preserve">2100 </w:t>
      </w:r>
      <w:r w:rsidRPr="001C468B">
        <w:rPr>
          <w:rFonts w:ascii="Times New Roman" w:hAnsi="Times New Roman" w:cs="Times New Roman"/>
          <w:sz w:val="28"/>
          <w:szCs w:val="28"/>
        </w:rPr>
        <w:t>– эффективная длина в мм</w:t>
      </w:r>
      <w:r w:rsidR="00370715" w:rsidRPr="001C468B">
        <w:rPr>
          <w:rFonts w:ascii="Times New Roman" w:hAnsi="Times New Roman" w:cs="Times New Roman"/>
          <w:sz w:val="28"/>
          <w:szCs w:val="28"/>
        </w:rPr>
        <w:t>.</w:t>
      </w:r>
    </w:p>
    <w:p w:rsidR="00370715" w:rsidRDefault="00370715" w:rsidP="00A13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70715" w:rsidRDefault="00370715" w:rsidP="00A13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70715" w:rsidRDefault="00370715" w:rsidP="00A13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70715" w:rsidRDefault="00370715" w:rsidP="00A13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70715" w:rsidRDefault="00370715" w:rsidP="00A13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70715" w:rsidRDefault="00370715" w:rsidP="00A13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937FB" w:rsidRDefault="004937FB">
      <w:r>
        <w:br w:type="page"/>
      </w:r>
    </w:p>
    <w:p w:rsidR="00A13359" w:rsidRPr="00370715" w:rsidRDefault="004937FB" w:rsidP="00A1335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16" w:tooltip="клиновые ремени" w:history="1">
        <w:r w:rsidR="00A13359" w:rsidRPr="00370715">
          <w:rPr>
            <w:rStyle w:val="a6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Ремни шестигранные(двойные) клиновые</w:t>
        </w:r>
      </w:hyperlink>
      <w:r w:rsidR="00370715" w:rsidRPr="00370715">
        <w:rPr>
          <w:rFonts w:ascii="Times New Roman" w:hAnsi="Times New Roman" w:cs="Times New Roman"/>
          <w:b/>
          <w:sz w:val="32"/>
          <w:szCs w:val="32"/>
        </w:rPr>
        <w:t>.</w:t>
      </w:r>
    </w:p>
    <w:p w:rsidR="00A13359" w:rsidRDefault="00A13359" w:rsidP="00A1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51383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31" cy="15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78" w:rsidRPr="00090478" w:rsidRDefault="00090478" w:rsidP="00A1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78">
        <w:rPr>
          <w:rFonts w:ascii="Times New Roman" w:hAnsi="Times New Roman" w:cs="Times New Roman"/>
          <w:sz w:val="24"/>
          <w:szCs w:val="24"/>
        </w:rPr>
        <w:t xml:space="preserve">Ремни шестигранные предназначены для "серпантинных приводов" (приводы с валами обратного вращения), где передача осуществляется как с верхней, так и с нижней поверхности ремней. Линейная скорость до 30 м/с, передаваемая мощность до 30 кВт. Рабочая температура </w:t>
      </w:r>
      <w:r w:rsidRPr="00090478">
        <w:rPr>
          <w:rFonts w:ascii="Times New Roman" w:hAnsi="Times New Roman" w:cs="Times New Roman"/>
          <w:b/>
          <w:sz w:val="24"/>
          <w:szCs w:val="24"/>
        </w:rPr>
        <w:t>от -30 до + 60 градусов.</w:t>
      </w:r>
    </w:p>
    <w:p w:rsidR="00A13359" w:rsidRDefault="00A13359" w:rsidP="00A13359">
      <w:pPr>
        <w:spacing w:before="100" w:beforeAutospacing="1" w:after="100" w:afterAutospacing="1" w:line="240" w:lineRule="auto"/>
        <w:rPr>
          <w:rStyle w:val="a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879</wp:posOffset>
            </wp:positionV>
            <wp:extent cx="1520825" cy="1380490"/>
            <wp:effectExtent l="0" t="0" r="3175" b="0"/>
            <wp:wrapSquare wrapText="bothSides"/>
            <wp:docPr id="20" name="Рисунок 20" descr="http://www.darwinplus.ru/images/catalo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rwinplus.ru/images/catalog/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478">
        <w:rPr>
          <w:rStyle w:val="a4"/>
          <w:u w:val="single"/>
        </w:rPr>
        <w:t xml:space="preserve">Основные геометрические характеристики </w:t>
      </w:r>
      <w:proofErr w:type="gramStart"/>
      <w:r w:rsidR="00090478">
        <w:rPr>
          <w:rStyle w:val="a4"/>
          <w:u w:val="single"/>
        </w:rPr>
        <w:t>ремней:</w:t>
      </w:r>
      <w:r w:rsidR="00090478">
        <w:rPr>
          <w:b/>
          <w:bCs/>
        </w:rPr>
        <w:br/>
      </w:r>
      <w:r w:rsidR="00090478">
        <w:rPr>
          <w:b/>
          <w:bCs/>
        </w:rPr>
        <w:br/>
      </w:r>
      <w:proofErr w:type="spellStart"/>
      <w:r w:rsidR="00090478">
        <w:rPr>
          <w:rStyle w:val="a4"/>
        </w:rPr>
        <w:t>W</w:t>
      </w:r>
      <w:r w:rsidR="00090478">
        <w:rPr>
          <w:rStyle w:val="a4"/>
          <w:vertAlign w:val="subscript"/>
        </w:rPr>
        <w:t>p</w:t>
      </w:r>
      <w:proofErr w:type="spellEnd"/>
      <w:proofErr w:type="gramEnd"/>
      <w:r w:rsidR="00090478">
        <w:rPr>
          <w:rStyle w:val="a4"/>
        </w:rPr>
        <w:t>(</w:t>
      </w:r>
      <w:proofErr w:type="spellStart"/>
      <w:r w:rsidR="00090478">
        <w:rPr>
          <w:rStyle w:val="a4"/>
        </w:rPr>
        <w:t>B</w:t>
      </w:r>
      <w:r w:rsidR="00090478">
        <w:rPr>
          <w:rStyle w:val="a4"/>
          <w:vertAlign w:val="subscript"/>
        </w:rPr>
        <w:t>p</w:t>
      </w:r>
      <w:proofErr w:type="spellEnd"/>
      <w:r w:rsidR="00090478">
        <w:rPr>
          <w:rStyle w:val="a4"/>
        </w:rPr>
        <w:t>) - расчетная ширина;</w:t>
      </w:r>
      <w:r w:rsidR="00090478">
        <w:rPr>
          <w:b/>
          <w:bCs/>
        </w:rPr>
        <w:br/>
      </w:r>
      <w:r w:rsidR="00090478">
        <w:rPr>
          <w:b/>
          <w:bCs/>
        </w:rPr>
        <w:br/>
      </w:r>
      <w:r w:rsidR="00090478">
        <w:rPr>
          <w:rStyle w:val="a4"/>
        </w:rPr>
        <w:t>W(B</w:t>
      </w:r>
      <w:r w:rsidR="00090478">
        <w:rPr>
          <w:rStyle w:val="a4"/>
          <w:vertAlign w:val="subscript"/>
        </w:rPr>
        <w:t>0</w:t>
      </w:r>
      <w:r w:rsidR="00090478">
        <w:rPr>
          <w:rStyle w:val="a4"/>
        </w:rPr>
        <w:t>) - ширина большего основания;</w:t>
      </w:r>
      <w:r w:rsidR="00090478">
        <w:rPr>
          <w:b/>
          <w:bCs/>
        </w:rPr>
        <w:br/>
      </w:r>
      <w:r w:rsidR="00090478">
        <w:rPr>
          <w:b/>
          <w:bCs/>
        </w:rPr>
        <w:br/>
      </w:r>
      <w:r w:rsidR="00090478">
        <w:rPr>
          <w:rStyle w:val="a4"/>
        </w:rPr>
        <w:t>T(h) - высота (толщина);</w:t>
      </w:r>
      <w:r w:rsidR="00090478">
        <w:rPr>
          <w:b/>
          <w:bCs/>
        </w:rPr>
        <w:br/>
      </w:r>
      <w:r w:rsidR="00090478">
        <w:rPr>
          <w:b/>
          <w:bCs/>
        </w:rPr>
        <w:br/>
      </w:r>
      <w:r w:rsidR="00090478">
        <w:rPr>
          <w:rStyle w:val="a4"/>
        </w:rPr>
        <w:t>α(φ</w:t>
      </w:r>
      <w:r w:rsidR="00090478">
        <w:rPr>
          <w:rStyle w:val="a4"/>
          <w:vertAlign w:val="subscript"/>
        </w:rPr>
        <w:t>0</w:t>
      </w:r>
      <w:r w:rsidR="00090478">
        <w:rPr>
          <w:rStyle w:val="a4"/>
        </w:rPr>
        <w:t>) - угол клина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2040"/>
        <w:gridCol w:w="1800"/>
        <w:gridCol w:w="1860"/>
        <w:gridCol w:w="1540"/>
        <w:gridCol w:w="1600"/>
      </w:tblGrid>
      <w:tr w:rsidR="00090478" w:rsidRPr="00090478" w:rsidTr="00090478">
        <w:trPr>
          <w:trHeight w:val="69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Угол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Длина ремня</w:t>
            </w:r>
          </w:p>
        </w:tc>
      </w:tr>
      <w:tr w:rsidR="00090478" w:rsidRPr="00090478" w:rsidTr="00090478">
        <w:trPr>
          <w:trHeight w:val="70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сечения ремня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(мм)</w:t>
            </w: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(мм)</w:t>
            </w:r>
          </w:p>
        </w:tc>
      </w:tr>
      <w:tr w:rsidR="00090478" w:rsidRPr="00090478" w:rsidTr="00090478">
        <w:trPr>
          <w:trHeight w:val="97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HAA (AA)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965-5000</w:t>
            </w:r>
          </w:p>
        </w:tc>
      </w:tr>
      <w:tr w:rsidR="00090478" w:rsidRPr="00090478" w:rsidTr="00090478">
        <w:trPr>
          <w:trHeight w:val="133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HBB (BB)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AAEB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AAEB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AAEB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AAEB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1000-5000</w:t>
            </w:r>
          </w:p>
        </w:tc>
      </w:tr>
      <w:tr w:rsidR="00090478" w:rsidRPr="00090478" w:rsidTr="00090478">
        <w:trPr>
          <w:trHeight w:val="8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HCC (CC)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478" w:rsidRPr="00090478" w:rsidRDefault="00090478" w:rsidP="000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2100-8000</w:t>
            </w:r>
          </w:p>
        </w:tc>
      </w:tr>
    </w:tbl>
    <w:p w:rsidR="00090478" w:rsidRDefault="00090478" w:rsidP="00A1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69" w:rsidRDefault="00274F69" w:rsidP="00A13359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274F69" w:rsidRDefault="00274F69" w:rsidP="00A13359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274F69" w:rsidRDefault="00274F69" w:rsidP="00A13359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090478" w:rsidRDefault="00090478" w:rsidP="00A13359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 xml:space="preserve">Ремни многоручьевые SPC(УВ), </w:t>
      </w:r>
      <w:r w:rsidR="007F04FD">
        <w:rPr>
          <w:rStyle w:val="a4"/>
          <w:rFonts w:ascii="Times New Roman" w:hAnsi="Times New Roman" w:cs="Times New Roman"/>
          <w:sz w:val="32"/>
          <w:szCs w:val="32"/>
        </w:rPr>
        <w:t>НВ</w:t>
      </w:r>
    </w:p>
    <w:p w:rsidR="00090478" w:rsidRDefault="00090478" w:rsidP="00A1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BE61DE" wp14:editId="62DEB8E7">
            <wp:extent cx="2382520" cy="1652905"/>
            <wp:effectExtent l="0" t="0" r="0" b="4445"/>
            <wp:docPr id="21" name="Рисунок 21" descr="http://kamskpol.continent-snab.ru/sites/default/files/belt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skpol.continent-snab.ru/sites/default/files/belt_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78" w:rsidRPr="00090478" w:rsidRDefault="00090478" w:rsidP="00090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Многоручьевые ремни </w:t>
      </w:r>
      <w:r w:rsidRPr="00090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 агропромышленной технике, камнедробилках, вентиляционных установках, а так же в тех случаях, когда возникает необходимость передачи крутящих моментов на большие расстояния.</w:t>
      </w:r>
    </w:p>
    <w:p w:rsidR="00090478" w:rsidRDefault="00090478" w:rsidP="00090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могут быть с открытыми боковыми гранями, с двойной тканевой обёрткой боковых </w:t>
      </w:r>
      <w:proofErr w:type="gramStart"/>
      <w:r w:rsidRPr="000904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граней,  с</w:t>
      </w:r>
      <w:proofErr w:type="gramEnd"/>
      <w:r w:rsidRPr="0009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зубчатой внутренней поверхностью. Обеспечивают работу в интервале температур от </w:t>
      </w:r>
      <w:r w:rsidRPr="00090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-40°С до +80 °С.</w:t>
      </w:r>
    </w:p>
    <w:p w:rsidR="00787EC4" w:rsidRDefault="00787EC4" w:rsidP="00090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790823" wp14:editId="61703682">
            <wp:extent cx="3617563" cy="1081454"/>
            <wp:effectExtent l="0" t="0" r="2540" b="4445"/>
            <wp:docPr id="22" name="Рисунок 22" descr="http://biznespartner.com.ua/img/pic/shema_ru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znespartner.com.ua/img/pic/shema_ruk_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99" cy="10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C4" w:rsidRPr="00090478" w:rsidRDefault="00787EC4" w:rsidP="00090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2040"/>
        <w:gridCol w:w="1800"/>
        <w:gridCol w:w="1860"/>
        <w:gridCol w:w="1540"/>
        <w:gridCol w:w="1600"/>
      </w:tblGrid>
      <w:tr w:rsidR="00787EC4" w:rsidRPr="00787EC4" w:rsidTr="00787EC4">
        <w:trPr>
          <w:trHeight w:val="975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Сечение и количество ручьев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W(Во)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Wр</w:t>
            </w:r>
            <w:proofErr w:type="spellEnd"/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  <w:proofErr w:type="spellEnd"/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T(h)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α(φ0)</w:t>
            </w:r>
          </w:p>
        </w:tc>
      </w:tr>
      <w:tr w:rsidR="00787EC4" w:rsidRPr="00787EC4" w:rsidTr="00787EC4">
        <w:trPr>
          <w:trHeight w:val="45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7EC4" w:rsidRPr="00787EC4" w:rsidTr="00787EC4">
        <w:trPr>
          <w:trHeight w:val="990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SPC(УВ) 2,3,4,5,6,8,16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21,3</w:t>
            </w:r>
            <w:r w:rsidR="007F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7F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(22,6)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87EC4" w:rsidRPr="00787EC4" w:rsidTr="00787EC4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7EC4" w:rsidRPr="00787EC4" w:rsidTr="00787EC4">
        <w:trPr>
          <w:trHeight w:val="322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7EC4" w:rsidRPr="00787EC4" w:rsidTr="00787EC4">
        <w:trPr>
          <w:trHeight w:val="322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7EC4" w:rsidRPr="00787EC4" w:rsidTr="00787EC4">
        <w:trPr>
          <w:trHeight w:val="825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HB        2,3,4,5,6,8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16,7</w:t>
            </w:r>
            <w:r w:rsidR="007F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(17)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14,85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87EC4" w:rsidRPr="00787EC4" w:rsidTr="00787EC4">
        <w:trPr>
          <w:trHeight w:val="322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7EC4" w:rsidRPr="00787EC4" w:rsidTr="00787EC4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C4" w:rsidRPr="00787EC4" w:rsidRDefault="00787EC4" w:rsidP="0078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7EC4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04FD">
        <w:rPr>
          <w:rStyle w:val="up"/>
          <w:rFonts w:ascii="Times New Roman" w:hAnsi="Times New Roman" w:cs="Times New Roman"/>
          <w:sz w:val="24"/>
          <w:szCs w:val="24"/>
        </w:rPr>
        <w:t>Пример условного обозначения:</w:t>
      </w:r>
      <w:r>
        <w:rPr>
          <w:rFonts w:ascii="Times New Roman" w:hAnsi="Times New Roman" w:cs="Times New Roman"/>
          <w:sz w:val="24"/>
          <w:szCs w:val="24"/>
        </w:rPr>
        <w:t xml:space="preserve"> 2/HB - 3600</w:t>
      </w:r>
      <w:r w:rsidRPr="007F04FD">
        <w:rPr>
          <w:rFonts w:ascii="Times New Roman" w:hAnsi="Times New Roman" w:cs="Times New Roman"/>
          <w:sz w:val="24"/>
          <w:szCs w:val="24"/>
        </w:rPr>
        <w:t xml:space="preserve">, где: </w:t>
      </w:r>
      <w:r w:rsidRPr="007F04FD">
        <w:rPr>
          <w:rFonts w:ascii="Times New Roman" w:hAnsi="Times New Roman" w:cs="Times New Roman"/>
          <w:sz w:val="24"/>
          <w:szCs w:val="24"/>
        </w:rPr>
        <w:br/>
      </w:r>
      <w:r w:rsidRPr="007F04FD">
        <w:rPr>
          <w:rFonts w:ascii="Times New Roman" w:hAnsi="Times New Roman" w:cs="Times New Roman"/>
          <w:sz w:val="24"/>
          <w:szCs w:val="24"/>
        </w:rPr>
        <w:br/>
      </w:r>
      <w:r w:rsidRPr="007F04F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F04FD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ручьев</w:t>
      </w:r>
      <w:r w:rsidRPr="007F04FD">
        <w:rPr>
          <w:rFonts w:ascii="Times New Roman" w:hAnsi="Times New Roman" w:cs="Times New Roman"/>
          <w:sz w:val="24"/>
          <w:szCs w:val="24"/>
        </w:rPr>
        <w:t xml:space="preserve">; </w:t>
      </w:r>
      <w:r w:rsidRPr="007F04FD">
        <w:rPr>
          <w:rFonts w:ascii="Times New Roman" w:hAnsi="Times New Roman" w:cs="Times New Roman"/>
          <w:sz w:val="24"/>
          <w:szCs w:val="24"/>
        </w:rPr>
        <w:br/>
        <w:t xml:space="preserve">HB - профиль сечения ремня; </w:t>
      </w:r>
      <w:r w:rsidRPr="007F0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3600</w:t>
      </w:r>
      <w:r w:rsidRPr="007F04FD">
        <w:rPr>
          <w:rFonts w:ascii="Times New Roman" w:hAnsi="Times New Roman" w:cs="Times New Roman"/>
          <w:sz w:val="24"/>
          <w:szCs w:val="24"/>
        </w:rPr>
        <w:t xml:space="preserve"> - номинальная расчетная длина ремня (мм).</w:t>
      </w: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4FD">
        <w:rPr>
          <w:rFonts w:ascii="Times New Roman" w:hAnsi="Times New Roman" w:cs="Times New Roman"/>
          <w:b/>
          <w:sz w:val="24"/>
          <w:szCs w:val="24"/>
        </w:rPr>
        <w:t>Возможна поставка любой длины по желанию заказчика.</w:t>
      </w: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7FB" w:rsidRDefault="004937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04FD">
        <w:rPr>
          <w:rFonts w:ascii="Times New Roman" w:hAnsi="Times New Roman" w:cs="Times New Roman"/>
          <w:b/>
          <w:sz w:val="32"/>
          <w:szCs w:val="32"/>
        </w:rPr>
        <w:t>Ремни плоские приводные резинотканевые</w:t>
      </w:r>
    </w:p>
    <w:p w:rsidR="007F04FD" w:rsidRP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66DD58E" wp14:editId="5D71654F">
            <wp:extent cx="3217984" cy="2296925"/>
            <wp:effectExtent l="0" t="0" r="1905" b="8255"/>
            <wp:docPr id="23" name="Рисунок 23" descr="http://pro-rti.ru/sites/default/files/remniselho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-rti.ru/sites/default/files/remniselhoz_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06" cy="23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FD" w:rsidRDefault="007F04FD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4FD">
        <w:rPr>
          <w:rFonts w:ascii="Times New Roman" w:hAnsi="Times New Roman" w:cs="Times New Roman"/>
          <w:sz w:val="24"/>
          <w:szCs w:val="24"/>
        </w:rPr>
        <w:t xml:space="preserve">Ремни плоские приводные резинотканевые, предназначены для плоскоременных передач, транспортеров рядовых жаток, а также для водоподъемников, элеваторов и норий в качестве тягового элемента. Используют для сельскохозяйственных машин (пресс-подборщика ПРП - 1.6), зернопогрузчиков и </w:t>
      </w:r>
      <w:proofErr w:type="spellStart"/>
      <w:proofErr w:type="gramStart"/>
      <w:r w:rsidRPr="007F04FD">
        <w:rPr>
          <w:rFonts w:ascii="Times New Roman" w:hAnsi="Times New Roman" w:cs="Times New Roman"/>
          <w:sz w:val="24"/>
          <w:szCs w:val="24"/>
        </w:rPr>
        <w:t>зернометателей</w:t>
      </w:r>
      <w:proofErr w:type="spellEnd"/>
      <w:r w:rsidRPr="007F04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04FD">
        <w:rPr>
          <w:rFonts w:ascii="Times New Roman" w:hAnsi="Times New Roman" w:cs="Times New Roman"/>
          <w:sz w:val="24"/>
          <w:szCs w:val="24"/>
        </w:rPr>
        <w:t xml:space="preserve"> для подбора и формирования рулона из сена.</w:t>
      </w:r>
      <w:r w:rsidRPr="007F04FD">
        <w:rPr>
          <w:rFonts w:ascii="Times New Roman" w:hAnsi="Times New Roman" w:cs="Times New Roman"/>
          <w:sz w:val="24"/>
          <w:szCs w:val="24"/>
        </w:rPr>
        <w:br/>
        <w:t xml:space="preserve">Работоспособны при </w:t>
      </w:r>
      <w:r w:rsidR="0040709A">
        <w:rPr>
          <w:rFonts w:ascii="Times New Roman" w:hAnsi="Times New Roman" w:cs="Times New Roman"/>
          <w:b/>
          <w:sz w:val="24"/>
          <w:szCs w:val="24"/>
        </w:rPr>
        <w:t>t° от -45°С до +9</w:t>
      </w:r>
      <w:r w:rsidRPr="0040709A">
        <w:rPr>
          <w:rFonts w:ascii="Times New Roman" w:hAnsi="Times New Roman" w:cs="Times New Roman"/>
          <w:b/>
          <w:sz w:val="24"/>
          <w:szCs w:val="24"/>
        </w:rPr>
        <w:t>0°С.</w:t>
      </w:r>
    </w:p>
    <w:p w:rsidR="0040709A" w:rsidRPr="0040709A" w:rsidRDefault="0040709A" w:rsidP="007F04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09A">
        <w:rPr>
          <w:rFonts w:ascii="Times New Roman" w:hAnsi="Times New Roman" w:cs="Times New Roman"/>
          <w:sz w:val="24"/>
          <w:szCs w:val="24"/>
        </w:rPr>
        <w:t>На основе тканей БНКЛ-65; ТК - 200-2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2090"/>
        <w:gridCol w:w="2100"/>
        <w:gridCol w:w="3040"/>
        <w:gridCol w:w="1540"/>
      </w:tblGrid>
      <w:tr w:rsidR="0040709A" w:rsidRPr="0040709A" w:rsidTr="0040709A">
        <w:trPr>
          <w:trHeight w:val="4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Ширина ,</w:t>
            </w:r>
            <w:proofErr w:type="gramEnd"/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мм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прокладок, </w:t>
            </w:r>
            <w:proofErr w:type="spellStart"/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Длина</w:t>
            </w:r>
          </w:p>
        </w:tc>
      </w:tr>
      <w:tr w:rsidR="0040709A" w:rsidRPr="0040709A" w:rsidTr="0040709A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130х6-6000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40709A" w:rsidRPr="0040709A" w:rsidTr="0040709A">
        <w:trPr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250х4-11000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11000</w:t>
            </w:r>
          </w:p>
        </w:tc>
      </w:tr>
      <w:tr w:rsidR="0040709A" w:rsidRPr="0040709A" w:rsidTr="0040709A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400х4-2560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2560</w:t>
            </w:r>
          </w:p>
        </w:tc>
      </w:tr>
      <w:tr w:rsidR="0040709A" w:rsidRPr="0040709A" w:rsidTr="0040709A">
        <w:trPr>
          <w:trHeight w:val="6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400х4-7000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40709A" w:rsidRPr="0040709A" w:rsidTr="0040709A">
        <w:trPr>
          <w:trHeight w:val="46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450х3-3000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</w:tbl>
    <w:p w:rsidR="0040709A" w:rsidRPr="001C468B" w:rsidRDefault="0040709A" w:rsidP="007F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Плоские резинотканевые ремни могут поставляться как в кольце(бесконечные)</w:t>
      </w:r>
      <w:r w:rsidR="00274F69" w:rsidRPr="001C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 и обычной лентой, </w:t>
      </w:r>
      <w:proofErr w:type="gramStart"/>
      <w:r w:rsidR="00274F69" w:rsidRPr="001C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различной  ширины</w:t>
      </w:r>
      <w:proofErr w:type="gramEnd"/>
      <w:r w:rsidR="00274F69" w:rsidRPr="001C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толщины и длины.</w:t>
      </w:r>
    </w:p>
    <w:p w:rsidR="00090478" w:rsidRPr="00090478" w:rsidRDefault="00090478" w:rsidP="00A1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0478" w:rsidRPr="00A13359" w:rsidRDefault="00090478" w:rsidP="00A1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A0" w:rsidRPr="00EE2820" w:rsidRDefault="00264EA0" w:rsidP="00EE2820">
      <w:pPr>
        <w:rPr>
          <w:rFonts w:ascii="Times New Roman" w:hAnsi="Times New Roman" w:cs="Times New Roman"/>
          <w:sz w:val="28"/>
          <w:szCs w:val="28"/>
        </w:rPr>
      </w:pPr>
    </w:p>
    <w:sectPr w:rsidR="00264EA0" w:rsidRPr="00EE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3440F"/>
    <w:multiLevelType w:val="multilevel"/>
    <w:tmpl w:val="723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D38E1"/>
    <w:multiLevelType w:val="multilevel"/>
    <w:tmpl w:val="17C4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B3"/>
    <w:rsid w:val="00090478"/>
    <w:rsid w:val="001177A9"/>
    <w:rsid w:val="001C468B"/>
    <w:rsid w:val="002159F6"/>
    <w:rsid w:val="00264EA0"/>
    <w:rsid w:val="00274F69"/>
    <w:rsid w:val="002B12B3"/>
    <w:rsid w:val="00370715"/>
    <w:rsid w:val="0040709A"/>
    <w:rsid w:val="00443A31"/>
    <w:rsid w:val="004937FB"/>
    <w:rsid w:val="005A3027"/>
    <w:rsid w:val="00697F2F"/>
    <w:rsid w:val="00787EC4"/>
    <w:rsid w:val="007F04FD"/>
    <w:rsid w:val="00A13359"/>
    <w:rsid w:val="00A35C5C"/>
    <w:rsid w:val="00C879D4"/>
    <w:rsid w:val="00CD01F6"/>
    <w:rsid w:val="00DB1D01"/>
    <w:rsid w:val="00E06379"/>
    <w:rsid w:val="00EE2820"/>
    <w:rsid w:val="00E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0870-1B23-442E-A1EF-953CB49F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D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1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7A9"/>
    <w:rPr>
      <w:b/>
      <w:bCs/>
    </w:rPr>
  </w:style>
  <w:style w:type="paragraph" w:styleId="a5">
    <w:name w:val="No Spacing"/>
    <w:uiPriority w:val="1"/>
    <w:qFormat/>
    <w:rsid w:val="001177A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DB1D0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Hyperlink"/>
    <w:basedOn w:val="a0"/>
    <w:uiPriority w:val="99"/>
    <w:semiHidden/>
    <w:unhideWhenUsed/>
    <w:rsid w:val="00EE28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43A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3A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p">
    <w:name w:val="up"/>
    <w:basedOn w:val="a0"/>
    <w:rsid w:val="007F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hyperlink" Target="http://ugrt.ru/remni-privodnye/remni-poiliklinovie-pj-pk-pl-pm-k-l-m/remni-pjliklinovie-pj-pk-pl-pm.html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usa-kirov.ru/28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sa-kirov.ru/2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2017-03-06T12:15:00Z</dcterms:created>
  <dcterms:modified xsi:type="dcterms:W3CDTF">2017-03-06T12:15:00Z</dcterms:modified>
</cp:coreProperties>
</file>